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69" w:rsidRPr="0028535B" w:rsidRDefault="00292C69" w:rsidP="00292C69">
      <w:pPr>
        <w:pStyle w:val="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0" w:name="_GoBack"/>
      <w:bookmarkEnd w:id="0"/>
      <w:r w:rsidRPr="0028535B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Саммиты и другие ключевые мероприятия в рамках конференции:</w:t>
      </w:r>
    </w:p>
    <w:p w:rsidR="00292C69" w:rsidRPr="0028535B" w:rsidRDefault="00292C69" w:rsidP="00292C69">
      <w:pPr>
        <w:spacing w:before="40" w:after="40"/>
        <w:jc w:val="both"/>
      </w:pPr>
    </w:p>
    <w:p w:rsidR="00D92FA8" w:rsidRPr="0028535B" w:rsidRDefault="00D92FA8" w:rsidP="00D92FA8">
      <w:r w:rsidRPr="0028535B">
        <w:t>П</w:t>
      </w:r>
      <w:r w:rsidR="0003678B" w:rsidRPr="0028535B">
        <w:t>анельная сессия</w:t>
      </w:r>
      <w:r w:rsidR="00AD1388" w:rsidRPr="0028535B">
        <w:t xml:space="preserve"> </w:t>
      </w:r>
      <w:r w:rsidR="0003678B">
        <w:t>«</w:t>
      </w:r>
      <w:r w:rsidRPr="0028535B">
        <w:rPr>
          <w:bCs/>
        </w:rPr>
        <w:t>Глобальная стратегия</w:t>
      </w:r>
      <w:r w:rsidR="0028535B" w:rsidRPr="0028535B">
        <w:rPr>
          <w:bCs/>
        </w:rPr>
        <w:t xml:space="preserve"> </w:t>
      </w:r>
      <w:r w:rsidRPr="0028535B">
        <w:rPr>
          <w:bCs/>
        </w:rPr>
        <w:t>по питанию, физической активности, здоровья и профилактике</w:t>
      </w:r>
      <w:r w:rsidR="0028535B" w:rsidRPr="0028535B">
        <w:rPr>
          <w:bCs/>
        </w:rPr>
        <w:t xml:space="preserve"> </w:t>
      </w:r>
      <w:r w:rsidRPr="0028535B">
        <w:rPr>
          <w:bCs/>
        </w:rPr>
        <w:t>неинфекционных заболеваний</w:t>
      </w:r>
      <w:r w:rsidR="0003678B">
        <w:rPr>
          <w:bCs/>
        </w:rPr>
        <w:t>»</w:t>
      </w:r>
    </w:p>
    <w:p w:rsidR="0003678B" w:rsidRDefault="0003678B" w:rsidP="0003678B">
      <w:pPr>
        <w:rPr>
          <w:bCs/>
        </w:rPr>
      </w:pPr>
    </w:p>
    <w:p w:rsidR="00AD1388" w:rsidRPr="0028535B" w:rsidRDefault="00AD1388" w:rsidP="0003678B">
      <w:pPr>
        <w:pStyle w:val="a7"/>
        <w:numPr>
          <w:ilvl w:val="0"/>
          <w:numId w:val="10"/>
        </w:numPr>
      </w:pPr>
      <w:r w:rsidRPr="0003678B">
        <w:rPr>
          <w:shd w:val="clear" w:color="auto" w:fill="FFFFFF"/>
        </w:rPr>
        <w:t>Питание – стратегическое направление в профилактике неинфекционных заболеваний и формировании здорового образа жизни</w:t>
      </w:r>
    </w:p>
    <w:p w:rsidR="0003678B" w:rsidRDefault="00857C09" w:rsidP="0003678B">
      <w:pPr>
        <w:rPr>
          <w:bCs/>
          <w:shd w:val="clear" w:color="auto" w:fill="FFFFFF"/>
        </w:rPr>
      </w:pPr>
      <w:proofErr w:type="spellStart"/>
      <w:r w:rsidRPr="0028535B">
        <w:rPr>
          <w:bCs/>
          <w:shd w:val="clear" w:color="auto" w:fill="FFFFFF"/>
        </w:rPr>
        <w:t>Ойноткинова</w:t>
      </w:r>
      <w:proofErr w:type="spellEnd"/>
      <w:r w:rsidRPr="0028535B">
        <w:rPr>
          <w:bCs/>
          <w:shd w:val="clear" w:color="auto" w:fill="FFFFFF"/>
        </w:rPr>
        <w:t xml:space="preserve"> О.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Ш</w:t>
      </w:r>
      <w:r>
        <w:rPr>
          <w:bCs/>
          <w:shd w:val="clear" w:color="auto" w:fill="FFFFFF"/>
        </w:rPr>
        <w:t>.,</w:t>
      </w:r>
      <w:r w:rsidRPr="0028535B">
        <w:rPr>
          <w:bCs/>
          <w:shd w:val="clear" w:color="auto" w:fill="FFFFFF"/>
        </w:rPr>
        <w:t xml:space="preserve"> д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м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н</w:t>
      </w:r>
      <w:r>
        <w:rPr>
          <w:bCs/>
          <w:shd w:val="clear" w:color="auto" w:fill="FFFFFF"/>
        </w:rPr>
        <w:t>.</w:t>
      </w:r>
      <w:r w:rsidRPr="0028535B">
        <w:rPr>
          <w:bCs/>
          <w:shd w:val="clear" w:color="auto" w:fill="FFFFFF"/>
        </w:rPr>
        <w:t>, профессор кафедры терапии факультета фундаментальной медицины МГУ им.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В.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Ломоносова, президент НОЛАМЗ</w:t>
      </w:r>
    </w:p>
    <w:p w:rsidR="00857C09" w:rsidRDefault="00857C09" w:rsidP="0003678B">
      <w:pPr>
        <w:rPr>
          <w:bCs/>
        </w:rPr>
      </w:pPr>
    </w:p>
    <w:p w:rsidR="0099260C" w:rsidRPr="0003678B" w:rsidRDefault="00C90D2A" w:rsidP="0003678B">
      <w:pPr>
        <w:pStyle w:val="a7"/>
        <w:numPr>
          <w:ilvl w:val="0"/>
          <w:numId w:val="10"/>
        </w:numPr>
        <w:rPr>
          <w:bCs/>
        </w:rPr>
      </w:pPr>
      <w:hyperlink r:id="rId5" w:history="1">
        <w:r w:rsidR="0099260C" w:rsidRPr="0003678B">
          <w:rPr>
            <w:bdr w:val="none" w:sz="0" w:space="0" w:color="auto" w:frame="1"/>
          </w:rPr>
          <w:t>Определение приоритетных направлений в области популяционной профилактики детского ожирения</w:t>
        </w:r>
      </w:hyperlink>
    </w:p>
    <w:p w:rsidR="0099260C" w:rsidRPr="0028535B" w:rsidRDefault="0099260C" w:rsidP="0099260C">
      <w:r w:rsidRPr="0028535B">
        <w:rPr>
          <w:bCs/>
        </w:rPr>
        <w:t>Захарова И.</w:t>
      </w:r>
      <w:r w:rsidR="00857C09">
        <w:rPr>
          <w:bCs/>
        </w:rPr>
        <w:t xml:space="preserve"> </w:t>
      </w:r>
      <w:r w:rsidRPr="0028535B">
        <w:rPr>
          <w:bCs/>
        </w:rPr>
        <w:t>Н</w:t>
      </w:r>
      <w:r w:rsidR="00857C09">
        <w:rPr>
          <w:bCs/>
          <w:shd w:val="clear" w:color="auto" w:fill="FFFFFF"/>
        </w:rPr>
        <w:t>.,</w:t>
      </w:r>
      <w:r w:rsidR="00857C09" w:rsidRPr="0028535B">
        <w:rPr>
          <w:bCs/>
          <w:shd w:val="clear" w:color="auto" w:fill="FFFFFF"/>
        </w:rPr>
        <w:t xml:space="preserve"> д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м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н</w:t>
      </w:r>
      <w:r w:rsidR="00857C09">
        <w:rPr>
          <w:bCs/>
          <w:shd w:val="clear" w:color="auto" w:fill="FFFFFF"/>
        </w:rPr>
        <w:t>.</w:t>
      </w:r>
      <w:r w:rsidR="00857C09" w:rsidRPr="0028535B">
        <w:rPr>
          <w:bCs/>
          <w:shd w:val="clear" w:color="auto" w:fill="FFFFFF"/>
        </w:rPr>
        <w:t xml:space="preserve">, </w:t>
      </w:r>
      <w:r w:rsidRPr="0028535B">
        <w:t>профессор, заведующая кафедрой педиатрии РМАПО</w:t>
      </w:r>
      <w:r w:rsidR="00786FFB" w:rsidRPr="0028535B">
        <w:t>, ГДКБ им.</w:t>
      </w:r>
      <w:r w:rsidR="00857C09">
        <w:t xml:space="preserve"> </w:t>
      </w:r>
      <w:r w:rsidR="00786FFB" w:rsidRPr="0028535B">
        <w:t>З.</w:t>
      </w:r>
      <w:r w:rsidR="00857C09">
        <w:t xml:space="preserve"> </w:t>
      </w:r>
      <w:r w:rsidR="00786FFB" w:rsidRPr="0028535B">
        <w:t>А.</w:t>
      </w:r>
      <w:r w:rsidR="00857C09">
        <w:t xml:space="preserve"> </w:t>
      </w:r>
      <w:proofErr w:type="spellStart"/>
      <w:r w:rsidR="00786FFB" w:rsidRPr="0028535B">
        <w:t>Башляевой</w:t>
      </w:r>
      <w:proofErr w:type="spellEnd"/>
      <w:r w:rsidRPr="0028535B">
        <w:t xml:space="preserve"> </w:t>
      </w:r>
      <w:r w:rsidR="00857C09">
        <w:t>ДЗМ</w:t>
      </w:r>
    </w:p>
    <w:p w:rsidR="0099260C" w:rsidRPr="0028535B" w:rsidRDefault="0099260C" w:rsidP="0099260C">
      <w:pPr>
        <w:shd w:val="clear" w:color="auto" w:fill="FFFFFF"/>
        <w:spacing w:line="225" w:lineRule="atLeast"/>
        <w:ind w:right="300"/>
        <w:textAlignment w:val="baseline"/>
        <w:rPr>
          <w:bCs/>
        </w:rPr>
      </w:pPr>
    </w:p>
    <w:p w:rsidR="0099260C" w:rsidRPr="0028535B" w:rsidRDefault="0099260C" w:rsidP="0003678B">
      <w:pPr>
        <w:pStyle w:val="a7"/>
        <w:numPr>
          <w:ilvl w:val="0"/>
          <w:numId w:val="10"/>
        </w:numPr>
        <w:shd w:val="clear" w:color="auto" w:fill="FFFFFF"/>
        <w:spacing w:line="225" w:lineRule="atLeast"/>
        <w:ind w:right="300"/>
        <w:textAlignment w:val="baseline"/>
      </w:pPr>
      <w:r w:rsidRPr="0028535B">
        <w:t>Современная система мониторинга персонифицированных подходов к питанию в профилактике неинфекционных заболеваний</w:t>
      </w:r>
    </w:p>
    <w:p w:rsidR="0099260C" w:rsidRPr="0028535B" w:rsidRDefault="0099260C" w:rsidP="0099260C">
      <w:pPr>
        <w:shd w:val="clear" w:color="auto" w:fill="FFFFFF"/>
        <w:spacing w:line="225" w:lineRule="atLeast"/>
        <w:ind w:right="300"/>
        <w:textAlignment w:val="baseline"/>
      </w:pPr>
      <w:r w:rsidRPr="0028535B">
        <w:rPr>
          <w:bCs/>
        </w:rPr>
        <w:t>Медведев О.</w:t>
      </w:r>
      <w:r w:rsidR="00857C09">
        <w:rPr>
          <w:bCs/>
        </w:rPr>
        <w:t xml:space="preserve"> </w:t>
      </w:r>
      <w:r w:rsidRPr="0028535B">
        <w:rPr>
          <w:bCs/>
        </w:rPr>
        <w:t>С</w:t>
      </w:r>
      <w:r w:rsidR="00857C09">
        <w:rPr>
          <w:bCs/>
          <w:shd w:val="clear" w:color="auto" w:fill="FFFFFF"/>
        </w:rPr>
        <w:t>.,</w:t>
      </w:r>
      <w:r w:rsidR="00857C09" w:rsidRPr="0028535B">
        <w:rPr>
          <w:bCs/>
          <w:shd w:val="clear" w:color="auto" w:fill="FFFFFF"/>
        </w:rPr>
        <w:t xml:space="preserve"> д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м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н</w:t>
      </w:r>
      <w:r w:rsidR="00857C09">
        <w:rPr>
          <w:bCs/>
          <w:shd w:val="clear" w:color="auto" w:fill="FFFFFF"/>
        </w:rPr>
        <w:t>.</w:t>
      </w:r>
      <w:r w:rsidR="00857C09" w:rsidRPr="0028535B">
        <w:rPr>
          <w:bCs/>
          <w:shd w:val="clear" w:color="auto" w:fill="FFFFFF"/>
        </w:rPr>
        <w:t xml:space="preserve">, </w:t>
      </w:r>
      <w:r w:rsidRPr="0028535B">
        <w:t>профессор, заведующий кафедрой клинической фармакологии факультет</w:t>
      </w:r>
      <w:r w:rsidR="00857C09">
        <w:t>а</w:t>
      </w:r>
      <w:r w:rsidRPr="0028535B">
        <w:t xml:space="preserve"> фундаментальной медицины МГУ им.</w:t>
      </w:r>
      <w:r w:rsidR="00857C09">
        <w:t xml:space="preserve"> </w:t>
      </w:r>
      <w:r w:rsidRPr="0028535B">
        <w:t>М.</w:t>
      </w:r>
      <w:r w:rsidR="00857C09">
        <w:t xml:space="preserve"> </w:t>
      </w:r>
      <w:r w:rsidRPr="0028535B">
        <w:t>В.</w:t>
      </w:r>
      <w:r w:rsidR="00857C09">
        <w:t xml:space="preserve"> </w:t>
      </w:r>
      <w:r w:rsidRPr="0028535B">
        <w:t>Ломоносова</w:t>
      </w:r>
    </w:p>
    <w:p w:rsidR="0099260C" w:rsidRPr="0028535B" w:rsidRDefault="0099260C" w:rsidP="0099260C"/>
    <w:p w:rsidR="0099260C" w:rsidRPr="0028535B" w:rsidRDefault="0099260C" w:rsidP="0003678B">
      <w:pPr>
        <w:pStyle w:val="a7"/>
        <w:numPr>
          <w:ilvl w:val="0"/>
          <w:numId w:val="10"/>
        </w:numPr>
      </w:pPr>
      <w:r w:rsidRPr="0028535B">
        <w:t xml:space="preserve">Лечебное питание при кишечных формах </w:t>
      </w:r>
      <w:r w:rsidRPr="0003678B">
        <w:rPr>
          <w:lang w:val="en-US"/>
        </w:rPr>
        <w:t>COVID</w:t>
      </w:r>
      <w:r w:rsidRPr="0028535B">
        <w:t>-19</w:t>
      </w:r>
    </w:p>
    <w:p w:rsidR="00DD16F6" w:rsidRPr="0028535B" w:rsidRDefault="0099260C" w:rsidP="0099260C">
      <w:pPr>
        <w:shd w:val="clear" w:color="auto" w:fill="FFFFFF"/>
        <w:spacing w:line="225" w:lineRule="atLeast"/>
        <w:ind w:right="300"/>
        <w:textAlignment w:val="baseline"/>
      </w:pPr>
      <w:proofErr w:type="spellStart"/>
      <w:r w:rsidRPr="0028535B">
        <w:rPr>
          <w:bCs/>
        </w:rPr>
        <w:t>Ханферьян</w:t>
      </w:r>
      <w:proofErr w:type="spellEnd"/>
      <w:r w:rsidRPr="0028535B">
        <w:rPr>
          <w:bCs/>
        </w:rPr>
        <w:t xml:space="preserve"> Р.</w:t>
      </w:r>
      <w:r w:rsidR="00857C09">
        <w:rPr>
          <w:bCs/>
        </w:rPr>
        <w:t xml:space="preserve"> </w:t>
      </w:r>
      <w:r w:rsidRPr="0028535B">
        <w:rPr>
          <w:bCs/>
        </w:rPr>
        <w:t>А</w:t>
      </w:r>
      <w:r w:rsidR="00857C09">
        <w:rPr>
          <w:bCs/>
          <w:shd w:val="clear" w:color="auto" w:fill="FFFFFF"/>
        </w:rPr>
        <w:t>.,</w:t>
      </w:r>
      <w:r w:rsidR="00857C09" w:rsidRPr="0028535B">
        <w:rPr>
          <w:bCs/>
          <w:shd w:val="clear" w:color="auto" w:fill="FFFFFF"/>
        </w:rPr>
        <w:t xml:space="preserve"> д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м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н</w:t>
      </w:r>
      <w:r w:rsidR="00857C09">
        <w:rPr>
          <w:bCs/>
          <w:shd w:val="clear" w:color="auto" w:fill="FFFFFF"/>
        </w:rPr>
        <w:t>.</w:t>
      </w:r>
      <w:r w:rsidR="00857C09" w:rsidRPr="0028535B">
        <w:rPr>
          <w:bCs/>
          <w:shd w:val="clear" w:color="auto" w:fill="FFFFFF"/>
        </w:rPr>
        <w:t xml:space="preserve">, </w:t>
      </w:r>
      <w:r w:rsidRPr="0028535B">
        <w:t>профессор</w:t>
      </w:r>
      <w:r w:rsidR="0028535B" w:rsidRPr="0028535B">
        <w:t xml:space="preserve"> </w:t>
      </w:r>
      <w:r w:rsidRPr="0028535B">
        <w:t>кафедры иммунологии и аллергологии РУД</w:t>
      </w:r>
      <w:r w:rsidR="00DD16F6" w:rsidRPr="0028535B">
        <w:t xml:space="preserve"> </w:t>
      </w:r>
    </w:p>
    <w:p w:rsidR="0099260C" w:rsidRPr="0028535B" w:rsidRDefault="0099260C" w:rsidP="0099260C"/>
    <w:p w:rsidR="0099260C" w:rsidRPr="0028535B" w:rsidRDefault="0099260C" w:rsidP="0003678B">
      <w:pPr>
        <w:pStyle w:val="a7"/>
        <w:numPr>
          <w:ilvl w:val="0"/>
          <w:numId w:val="10"/>
        </w:numPr>
      </w:pPr>
      <w:r w:rsidRPr="0028535B">
        <w:t>Роль питания в уменьшении сердечно-сосудистого риска и</w:t>
      </w:r>
      <w:r w:rsidR="0028535B" w:rsidRPr="0028535B">
        <w:t xml:space="preserve"> </w:t>
      </w:r>
      <w:r w:rsidRPr="0028535B">
        <w:t>содействи</w:t>
      </w:r>
      <w:r w:rsidR="00857C09">
        <w:t>и здоровому образу жизни</w:t>
      </w:r>
    </w:p>
    <w:p w:rsidR="0099260C" w:rsidRPr="0028535B" w:rsidRDefault="0099260C" w:rsidP="0099260C">
      <w:r w:rsidRPr="0028535B">
        <w:rPr>
          <w:bCs/>
        </w:rPr>
        <w:t>Стародубова А.</w:t>
      </w:r>
      <w:r w:rsidR="00857C09">
        <w:rPr>
          <w:bCs/>
        </w:rPr>
        <w:t xml:space="preserve"> </w:t>
      </w:r>
      <w:r w:rsidRPr="0028535B">
        <w:rPr>
          <w:bCs/>
        </w:rPr>
        <w:t>В</w:t>
      </w:r>
      <w:r w:rsidR="00857C09">
        <w:rPr>
          <w:bCs/>
          <w:shd w:val="clear" w:color="auto" w:fill="FFFFFF"/>
        </w:rPr>
        <w:t>.,</w:t>
      </w:r>
      <w:r w:rsidR="00857C09" w:rsidRPr="0028535B">
        <w:rPr>
          <w:bCs/>
          <w:shd w:val="clear" w:color="auto" w:fill="FFFFFF"/>
        </w:rPr>
        <w:t xml:space="preserve"> д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м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н</w:t>
      </w:r>
      <w:r w:rsidR="00857C09">
        <w:rPr>
          <w:bCs/>
          <w:shd w:val="clear" w:color="auto" w:fill="FFFFFF"/>
        </w:rPr>
        <w:t>.</w:t>
      </w:r>
      <w:r w:rsidR="00857C09" w:rsidRPr="0028535B">
        <w:rPr>
          <w:bCs/>
          <w:shd w:val="clear" w:color="auto" w:fill="FFFFFF"/>
        </w:rPr>
        <w:t xml:space="preserve">, </w:t>
      </w:r>
      <w:r w:rsidRPr="0028535B">
        <w:rPr>
          <w:bCs/>
        </w:rPr>
        <w:t>профессор,</w:t>
      </w:r>
      <w:r w:rsidR="0028535B" w:rsidRPr="0028535B">
        <w:rPr>
          <w:bCs/>
        </w:rPr>
        <w:t xml:space="preserve"> </w:t>
      </w:r>
      <w:r w:rsidRPr="0028535B">
        <w:rPr>
          <w:shd w:val="clear" w:color="auto" w:fill="FFFFFF"/>
        </w:rPr>
        <w:t>главный</w:t>
      </w:r>
      <w:r w:rsidR="00857C09">
        <w:rPr>
          <w:shd w:val="clear" w:color="auto" w:fill="FFFFFF"/>
        </w:rPr>
        <w:t xml:space="preserve"> внештатный специалист-</w:t>
      </w:r>
      <w:r w:rsidRPr="0028535B">
        <w:rPr>
          <w:shd w:val="clear" w:color="auto" w:fill="FFFFFF"/>
        </w:rPr>
        <w:t>диетолог</w:t>
      </w:r>
      <w:r w:rsidR="00857C09">
        <w:rPr>
          <w:shd w:val="clear" w:color="auto" w:fill="FFFFFF"/>
        </w:rPr>
        <w:t xml:space="preserve"> ДЗМ</w:t>
      </w:r>
      <w:r w:rsidRPr="0028535B">
        <w:rPr>
          <w:shd w:val="clear" w:color="auto" w:fill="FFFFFF"/>
        </w:rPr>
        <w:t xml:space="preserve">, заместитель директора по научной и лечебной работе ФГБУН </w:t>
      </w:r>
      <w:r w:rsidR="0028535B" w:rsidRPr="0028535B">
        <w:rPr>
          <w:shd w:val="clear" w:color="auto" w:fill="FFFFFF"/>
        </w:rPr>
        <w:t>«</w:t>
      </w:r>
      <w:r w:rsidRPr="0028535B">
        <w:rPr>
          <w:shd w:val="clear" w:color="auto" w:fill="FFFFFF"/>
        </w:rPr>
        <w:t>Ф</w:t>
      </w:r>
      <w:r w:rsidR="00E6684E" w:rsidRPr="0028535B">
        <w:rPr>
          <w:shd w:val="clear" w:color="auto" w:fill="FFFFFF"/>
        </w:rPr>
        <w:t>ИЦ</w:t>
      </w:r>
      <w:r w:rsidR="0028535B" w:rsidRPr="0028535B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питания и биотехнологии</w:t>
      </w:r>
      <w:r w:rsidR="0028535B" w:rsidRPr="0028535B">
        <w:rPr>
          <w:shd w:val="clear" w:color="auto" w:fill="FFFFFF"/>
        </w:rPr>
        <w:t>»</w:t>
      </w:r>
    </w:p>
    <w:p w:rsidR="0099260C" w:rsidRPr="0028535B" w:rsidRDefault="00E6684E" w:rsidP="00443FE0">
      <w:pPr>
        <w:rPr>
          <w:bCs/>
        </w:rPr>
      </w:pPr>
      <w:r w:rsidRPr="0028535B">
        <w:rPr>
          <w:bCs/>
        </w:rPr>
        <w:t xml:space="preserve"> </w:t>
      </w:r>
    </w:p>
    <w:p w:rsidR="00D92FA8" w:rsidRPr="0028535B" w:rsidRDefault="00D92FA8" w:rsidP="00E6684E">
      <w:pPr>
        <w:spacing w:before="40" w:after="40"/>
        <w:jc w:val="both"/>
        <w:rPr>
          <w:bCs/>
        </w:rPr>
      </w:pPr>
      <w:r w:rsidRPr="0028535B">
        <w:t>Саммиты:</w:t>
      </w:r>
    </w:p>
    <w:p w:rsidR="00E430E0" w:rsidRPr="0028535B" w:rsidRDefault="00E430E0" w:rsidP="000B0741">
      <w:pPr>
        <w:rPr>
          <w:bCs/>
          <w:shd w:val="clear" w:color="auto" w:fill="FFFFFF"/>
        </w:rPr>
      </w:pPr>
    </w:p>
    <w:p w:rsidR="003113FD" w:rsidRPr="0028535B" w:rsidRDefault="00C90D2A" w:rsidP="00D92FA8">
      <w:pPr>
        <w:rPr>
          <w:bCs/>
          <w:shd w:val="clear" w:color="auto" w:fill="FFFFFF"/>
        </w:rPr>
      </w:pPr>
      <w:hyperlink r:id="rId6" w:history="1"/>
      <w:proofErr w:type="spellStart"/>
      <w:r>
        <w:rPr>
          <w:bCs/>
          <w:shd w:val="clear" w:color="auto" w:fill="FFFFFF"/>
        </w:rPr>
        <w:t>ЛИПИДО</w:t>
      </w:r>
      <w:r w:rsidR="00E430E0" w:rsidRPr="0028535B">
        <w:rPr>
          <w:bCs/>
          <w:shd w:val="clear" w:color="auto" w:fill="FFFFFF"/>
        </w:rPr>
        <w:t>саммит</w:t>
      </w:r>
      <w:proofErr w:type="spellEnd"/>
      <w:r w:rsidR="00E430E0" w:rsidRPr="0028535B">
        <w:rPr>
          <w:shd w:val="clear" w:color="auto" w:fill="FFFFFF"/>
        </w:rPr>
        <w:t> </w:t>
      </w:r>
    </w:p>
    <w:p w:rsidR="00E430E0" w:rsidRPr="0028535B" w:rsidRDefault="003113FD" w:rsidP="00E430E0">
      <w:pPr>
        <w:pStyle w:val="3"/>
        <w:shd w:val="clear" w:color="auto" w:fill="FFFFFF"/>
        <w:spacing w:before="0"/>
        <w:rPr>
          <w:rFonts w:ascii="Times New Roman" w:hAnsi="Times New Roman" w:cs="Times New Roman"/>
          <w:bCs/>
          <w:color w:val="auto"/>
        </w:rPr>
      </w:pPr>
      <w:r w:rsidRPr="0028535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Липид – 2021: </w:t>
      </w:r>
      <w:r w:rsidR="00E430E0" w:rsidRPr="0028535B">
        <w:rPr>
          <w:rFonts w:ascii="Times New Roman" w:hAnsi="Times New Roman" w:cs="Times New Roman"/>
          <w:bCs/>
          <w:color w:val="auto"/>
        </w:rPr>
        <w:t>Спорные и нерешенные вопросы</w:t>
      </w:r>
      <w:r w:rsidR="0028535B" w:rsidRPr="0028535B">
        <w:rPr>
          <w:rFonts w:ascii="Times New Roman" w:hAnsi="Times New Roman" w:cs="Times New Roman"/>
          <w:bCs/>
          <w:color w:val="auto"/>
        </w:rPr>
        <w:t xml:space="preserve"> </w:t>
      </w:r>
      <w:r w:rsidR="00E430E0" w:rsidRPr="0028535B">
        <w:rPr>
          <w:rFonts w:ascii="Times New Roman" w:hAnsi="Times New Roman" w:cs="Times New Roman"/>
          <w:bCs/>
          <w:color w:val="auto"/>
        </w:rPr>
        <w:t xml:space="preserve">диагностики и лечения </w:t>
      </w:r>
      <w:proofErr w:type="spellStart"/>
      <w:r w:rsidR="00E430E0" w:rsidRPr="0028535B">
        <w:rPr>
          <w:rFonts w:ascii="Times New Roman" w:hAnsi="Times New Roman" w:cs="Times New Roman"/>
          <w:bCs/>
          <w:color w:val="auto"/>
        </w:rPr>
        <w:t>дислипидемии</w:t>
      </w:r>
      <w:proofErr w:type="spellEnd"/>
      <w:r w:rsidR="00E430E0" w:rsidRPr="0028535B">
        <w:rPr>
          <w:rFonts w:ascii="Times New Roman" w:hAnsi="Times New Roman" w:cs="Times New Roman"/>
          <w:bCs/>
          <w:color w:val="auto"/>
        </w:rPr>
        <w:t xml:space="preserve"> и ассоциирован</w:t>
      </w:r>
      <w:r w:rsidR="00C60AA2" w:rsidRPr="0028535B">
        <w:rPr>
          <w:rFonts w:ascii="Times New Roman" w:hAnsi="Times New Roman" w:cs="Times New Roman"/>
          <w:bCs/>
          <w:color w:val="auto"/>
        </w:rPr>
        <w:t>н</w:t>
      </w:r>
      <w:r w:rsidR="00E430E0" w:rsidRPr="0028535B">
        <w:rPr>
          <w:rFonts w:ascii="Times New Roman" w:hAnsi="Times New Roman" w:cs="Times New Roman"/>
          <w:bCs/>
          <w:color w:val="auto"/>
        </w:rPr>
        <w:t>ых метаболических заболеваний</w:t>
      </w:r>
      <w:r w:rsidR="0028535B" w:rsidRPr="0028535B">
        <w:rPr>
          <w:rFonts w:ascii="Times New Roman" w:hAnsi="Times New Roman" w:cs="Times New Roman"/>
          <w:bCs/>
          <w:color w:val="auto"/>
        </w:rPr>
        <w:t xml:space="preserve"> </w:t>
      </w:r>
    </w:p>
    <w:p w:rsidR="00E430E0" w:rsidRPr="0028535B" w:rsidRDefault="00E430E0" w:rsidP="00E430E0">
      <w:pPr>
        <w:rPr>
          <w:bCs/>
        </w:rPr>
      </w:pPr>
    </w:p>
    <w:p w:rsidR="00E430E0" w:rsidRPr="0028535B" w:rsidRDefault="00243CE8" w:rsidP="000B0741">
      <w:pPr>
        <w:rPr>
          <w:bCs/>
        </w:rPr>
      </w:pPr>
      <w:r w:rsidRPr="0028535B">
        <w:t xml:space="preserve">Модераторы: </w:t>
      </w:r>
      <w:proofErr w:type="spellStart"/>
      <w:r w:rsidRPr="0028535B">
        <w:rPr>
          <w:bCs/>
        </w:rPr>
        <w:t>Ойноткинова</w:t>
      </w:r>
      <w:proofErr w:type="spellEnd"/>
      <w:r w:rsidR="0028535B" w:rsidRPr="0028535B">
        <w:rPr>
          <w:bCs/>
        </w:rPr>
        <w:t xml:space="preserve"> </w:t>
      </w:r>
      <w:r w:rsidRPr="0028535B">
        <w:rPr>
          <w:bCs/>
        </w:rPr>
        <w:t>О.</w:t>
      </w:r>
      <w:r w:rsidR="00C90D2A">
        <w:rPr>
          <w:bCs/>
        </w:rPr>
        <w:t xml:space="preserve"> </w:t>
      </w:r>
      <w:r w:rsidRPr="0028535B">
        <w:rPr>
          <w:bCs/>
        </w:rPr>
        <w:t xml:space="preserve">Ш., </w:t>
      </w:r>
      <w:proofErr w:type="spellStart"/>
      <w:r w:rsidR="003113FD" w:rsidRPr="0028535B">
        <w:rPr>
          <w:bCs/>
        </w:rPr>
        <w:t>Кухарчук</w:t>
      </w:r>
      <w:proofErr w:type="spellEnd"/>
      <w:r w:rsidR="003113FD" w:rsidRPr="0028535B">
        <w:rPr>
          <w:bCs/>
        </w:rPr>
        <w:t xml:space="preserve"> В.</w:t>
      </w:r>
      <w:r w:rsidR="00C90D2A">
        <w:rPr>
          <w:bCs/>
        </w:rPr>
        <w:t xml:space="preserve"> </w:t>
      </w:r>
      <w:r w:rsidR="003113FD" w:rsidRPr="0028535B">
        <w:rPr>
          <w:bCs/>
        </w:rPr>
        <w:t xml:space="preserve">В., </w:t>
      </w:r>
      <w:r w:rsidRPr="0028535B">
        <w:rPr>
          <w:bCs/>
        </w:rPr>
        <w:t>Демидова Т.</w:t>
      </w:r>
      <w:r w:rsidR="00C90D2A">
        <w:rPr>
          <w:bCs/>
        </w:rPr>
        <w:t xml:space="preserve"> </w:t>
      </w:r>
      <w:r w:rsidRPr="0028535B">
        <w:rPr>
          <w:bCs/>
        </w:rPr>
        <w:t>Ю.</w:t>
      </w:r>
    </w:p>
    <w:p w:rsidR="00E430E0" w:rsidRPr="0028535B" w:rsidRDefault="00E430E0" w:rsidP="000B0741"/>
    <w:p w:rsidR="002357B7" w:rsidRPr="00C90D2A" w:rsidRDefault="000733A1" w:rsidP="00C90D2A">
      <w:pPr>
        <w:pStyle w:val="a7"/>
        <w:numPr>
          <w:ilvl w:val="0"/>
          <w:numId w:val="11"/>
        </w:numPr>
        <w:rPr>
          <w:bCs/>
        </w:rPr>
      </w:pPr>
      <w:r w:rsidRPr="0028535B">
        <w:t xml:space="preserve">Российские рекомендации по </w:t>
      </w:r>
      <w:proofErr w:type="spellStart"/>
      <w:r w:rsidRPr="0028535B">
        <w:t>дислипидемии</w:t>
      </w:r>
      <w:proofErr w:type="spellEnd"/>
      <w:r w:rsidR="0028535B" w:rsidRPr="0028535B">
        <w:t xml:space="preserve"> </w:t>
      </w:r>
      <w:r w:rsidR="002357B7" w:rsidRPr="00C90D2A">
        <w:rPr>
          <w:shd w:val="clear" w:color="auto" w:fill="FFFFFF"/>
        </w:rPr>
        <w:t>новые целевые уровни и риски,</w:t>
      </w:r>
      <w:r w:rsidR="0028535B" w:rsidRPr="00C90D2A">
        <w:rPr>
          <w:shd w:val="clear" w:color="auto" w:fill="FFFFFF"/>
        </w:rPr>
        <w:t xml:space="preserve"> </w:t>
      </w:r>
      <w:r w:rsidR="002357B7" w:rsidRPr="00C90D2A">
        <w:rPr>
          <w:shd w:val="clear" w:color="auto" w:fill="FFFFFF"/>
        </w:rPr>
        <w:t>реальные проблемы</w:t>
      </w:r>
    </w:p>
    <w:p w:rsidR="000733A1" w:rsidRPr="0028535B" w:rsidRDefault="000733A1" w:rsidP="000733A1">
      <w:pPr>
        <w:rPr>
          <w:shd w:val="clear" w:color="auto" w:fill="FFFFFF"/>
        </w:rPr>
      </w:pPr>
      <w:proofErr w:type="spellStart"/>
      <w:r w:rsidRPr="0028535B">
        <w:rPr>
          <w:bCs/>
        </w:rPr>
        <w:t>Кухарчук</w:t>
      </w:r>
      <w:proofErr w:type="spellEnd"/>
      <w:r w:rsidRPr="0028535B">
        <w:rPr>
          <w:bCs/>
        </w:rPr>
        <w:t xml:space="preserve"> В.</w:t>
      </w:r>
      <w:r w:rsidR="00C90D2A">
        <w:rPr>
          <w:bCs/>
        </w:rPr>
        <w:t xml:space="preserve"> </w:t>
      </w:r>
      <w:r w:rsidRPr="0028535B">
        <w:rPr>
          <w:bCs/>
        </w:rPr>
        <w:t>В</w:t>
      </w:r>
      <w:r w:rsidR="00C90D2A">
        <w:rPr>
          <w:bCs/>
          <w:shd w:val="clear" w:color="auto" w:fill="FFFFFF"/>
        </w:rPr>
        <w:t>.,</w:t>
      </w:r>
      <w:r w:rsidR="00C90D2A" w:rsidRPr="0028535B">
        <w:rPr>
          <w:bCs/>
          <w:shd w:val="clear" w:color="auto" w:fill="FFFFFF"/>
        </w:rPr>
        <w:t xml:space="preserve"> д</w:t>
      </w:r>
      <w:r w:rsidR="00C90D2A">
        <w:rPr>
          <w:bCs/>
          <w:shd w:val="clear" w:color="auto" w:fill="FFFFFF"/>
        </w:rPr>
        <w:t xml:space="preserve">. </w:t>
      </w:r>
      <w:r w:rsidR="00C90D2A" w:rsidRPr="0028535B">
        <w:rPr>
          <w:bCs/>
          <w:shd w:val="clear" w:color="auto" w:fill="FFFFFF"/>
        </w:rPr>
        <w:t>м</w:t>
      </w:r>
      <w:r w:rsidR="00C90D2A">
        <w:rPr>
          <w:bCs/>
          <w:shd w:val="clear" w:color="auto" w:fill="FFFFFF"/>
        </w:rPr>
        <w:t xml:space="preserve">. </w:t>
      </w:r>
      <w:r w:rsidR="00C90D2A" w:rsidRPr="0028535B">
        <w:rPr>
          <w:bCs/>
          <w:shd w:val="clear" w:color="auto" w:fill="FFFFFF"/>
        </w:rPr>
        <w:t>н</w:t>
      </w:r>
      <w:r w:rsidR="00C90D2A">
        <w:rPr>
          <w:bCs/>
          <w:shd w:val="clear" w:color="auto" w:fill="FFFFFF"/>
        </w:rPr>
        <w:t>.</w:t>
      </w:r>
      <w:r w:rsidR="00C90D2A" w:rsidRPr="0028535B">
        <w:rPr>
          <w:bCs/>
          <w:shd w:val="clear" w:color="auto" w:fill="FFFFFF"/>
        </w:rPr>
        <w:t xml:space="preserve">, </w:t>
      </w:r>
      <w:r w:rsidRPr="0028535B">
        <w:t xml:space="preserve">член-корреспондент РАН, профессор, </w:t>
      </w:r>
      <w:r w:rsidRPr="0028535B">
        <w:rPr>
          <w:shd w:val="clear" w:color="auto" w:fill="FFFFFF"/>
        </w:rPr>
        <w:t xml:space="preserve">руководитель отдела проблем атеросклероза </w:t>
      </w:r>
      <w:r w:rsidR="00C90D2A">
        <w:rPr>
          <w:shd w:val="clear" w:color="auto" w:fill="FFFFFF"/>
        </w:rPr>
        <w:t>НМИЦ</w:t>
      </w:r>
      <w:r w:rsidRPr="0028535B">
        <w:rPr>
          <w:shd w:val="clear" w:color="auto" w:fill="FFFFFF"/>
        </w:rPr>
        <w:t xml:space="preserve"> кардиологии Минздрава России (Москва)</w:t>
      </w:r>
    </w:p>
    <w:p w:rsidR="005033C0" w:rsidRPr="0028535B" w:rsidRDefault="005033C0" w:rsidP="000733A1">
      <w:pPr>
        <w:rPr>
          <w:shd w:val="clear" w:color="auto" w:fill="FFFFFF"/>
        </w:rPr>
      </w:pPr>
    </w:p>
    <w:p w:rsidR="005033C0" w:rsidRPr="0028535B" w:rsidRDefault="005033C0" w:rsidP="00C90D2A">
      <w:pPr>
        <w:pStyle w:val="a7"/>
        <w:numPr>
          <w:ilvl w:val="0"/>
          <w:numId w:val="11"/>
        </w:numPr>
      </w:pPr>
      <w:r w:rsidRPr="0028535B">
        <w:t xml:space="preserve">Холестерин ЛНП </w:t>
      </w:r>
      <w:r w:rsidR="00857C09">
        <w:t>–</w:t>
      </w:r>
      <w:r w:rsidRPr="0028535B">
        <w:t xml:space="preserve"> основной фактор сердечно-сосудистого риска</w:t>
      </w:r>
      <w:r w:rsidR="0028535B" w:rsidRPr="0028535B">
        <w:t xml:space="preserve"> </w:t>
      </w:r>
      <w:r w:rsidRPr="0028535B">
        <w:t>и основная цель для профилактики и терапии</w:t>
      </w:r>
    </w:p>
    <w:p w:rsidR="003B47E0" w:rsidRDefault="003B47E0" w:rsidP="005033C0">
      <w:pPr>
        <w:jc w:val="both"/>
        <w:rPr>
          <w:bCs/>
          <w:shd w:val="clear" w:color="auto" w:fill="FFFFFF"/>
        </w:rPr>
      </w:pPr>
      <w:proofErr w:type="spellStart"/>
      <w:r w:rsidRPr="0028535B">
        <w:rPr>
          <w:bCs/>
          <w:shd w:val="clear" w:color="auto" w:fill="FFFFFF"/>
        </w:rPr>
        <w:t>Ойноткинова</w:t>
      </w:r>
      <w:proofErr w:type="spellEnd"/>
      <w:r w:rsidRPr="0028535B">
        <w:rPr>
          <w:bCs/>
          <w:shd w:val="clear" w:color="auto" w:fill="FFFFFF"/>
        </w:rPr>
        <w:t xml:space="preserve"> О.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Ш</w:t>
      </w:r>
      <w:r>
        <w:rPr>
          <w:bCs/>
          <w:shd w:val="clear" w:color="auto" w:fill="FFFFFF"/>
        </w:rPr>
        <w:t>.,</w:t>
      </w:r>
      <w:r w:rsidRPr="0028535B">
        <w:rPr>
          <w:bCs/>
          <w:shd w:val="clear" w:color="auto" w:fill="FFFFFF"/>
        </w:rPr>
        <w:t xml:space="preserve"> д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м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н</w:t>
      </w:r>
      <w:r>
        <w:rPr>
          <w:bCs/>
          <w:shd w:val="clear" w:color="auto" w:fill="FFFFFF"/>
        </w:rPr>
        <w:t>.</w:t>
      </w:r>
      <w:r w:rsidRPr="0028535B">
        <w:rPr>
          <w:bCs/>
          <w:shd w:val="clear" w:color="auto" w:fill="FFFFFF"/>
        </w:rPr>
        <w:t>, профессор кафедры терапии факультета фундаментальной медицины МГУ им.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В.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Ломоносова, президент НОЛАМЗ</w:t>
      </w:r>
    </w:p>
    <w:p w:rsidR="005033C0" w:rsidRPr="0028535B" w:rsidRDefault="00443FE0" w:rsidP="005033C0">
      <w:pPr>
        <w:jc w:val="both"/>
        <w:rPr>
          <w:bCs/>
          <w:shd w:val="clear" w:color="auto" w:fill="FFFFFF"/>
        </w:rPr>
      </w:pPr>
      <w:r w:rsidRPr="0028535B">
        <w:rPr>
          <w:bCs/>
          <w:shd w:val="clear" w:color="auto" w:fill="FFFFFF"/>
        </w:rPr>
        <w:t xml:space="preserve"> </w:t>
      </w:r>
    </w:p>
    <w:p w:rsidR="00AF0788" w:rsidRPr="00C90D2A" w:rsidRDefault="00AF0788" w:rsidP="00C90D2A">
      <w:pPr>
        <w:pStyle w:val="a7"/>
        <w:numPr>
          <w:ilvl w:val="0"/>
          <w:numId w:val="11"/>
        </w:numPr>
        <w:rPr>
          <w:bCs/>
          <w:shd w:val="clear" w:color="auto" w:fill="FFFFFF"/>
        </w:rPr>
      </w:pPr>
      <w:r w:rsidRPr="00C90D2A">
        <w:rPr>
          <w:shd w:val="clear" w:color="auto" w:fill="FFFFFF"/>
        </w:rPr>
        <w:t>Роль метаболической терапии в клинике внутренних болезней</w:t>
      </w:r>
      <w:r w:rsidRPr="00C90D2A">
        <w:rPr>
          <w:bCs/>
          <w:shd w:val="clear" w:color="auto" w:fill="FFFFFF"/>
        </w:rPr>
        <w:t xml:space="preserve"> </w:t>
      </w:r>
    </w:p>
    <w:p w:rsidR="000270E4" w:rsidRDefault="00AF0788" w:rsidP="00443FE0">
      <w:pPr>
        <w:rPr>
          <w:shd w:val="clear" w:color="auto" w:fill="FFFFFF"/>
        </w:rPr>
      </w:pPr>
      <w:proofErr w:type="spellStart"/>
      <w:r w:rsidRPr="0028535B">
        <w:rPr>
          <w:bCs/>
          <w:shd w:val="clear" w:color="auto" w:fill="FFFFFF"/>
        </w:rPr>
        <w:t>Аметов</w:t>
      </w:r>
      <w:proofErr w:type="spellEnd"/>
      <w:r w:rsidR="0028535B" w:rsidRPr="0028535B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А.</w:t>
      </w:r>
      <w:r w:rsidR="00C90D2A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С</w:t>
      </w:r>
      <w:r w:rsidR="00C90D2A">
        <w:rPr>
          <w:bCs/>
          <w:shd w:val="clear" w:color="auto" w:fill="FFFFFF"/>
        </w:rPr>
        <w:t>.,</w:t>
      </w:r>
      <w:r w:rsidR="00C90D2A" w:rsidRPr="0028535B">
        <w:rPr>
          <w:bCs/>
          <w:shd w:val="clear" w:color="auto" w:fill="FFFFFF"/>
        </w:rPr>
        <w:t xml:space="preserve"> д</w:t>
      </w:r>
      <w:r w:rsidR="00C90D2A">
        <w:rPr>
          <w:bCs/>
          <w:shd w:val="clear" w:color="auto" w:fill="FFFFFF"/>
        </w:rPr>
        <w:t xml:space="preserve">. </w:t>
      </w:r>
      <w:r w:rsidR="00C90D2A" w:rsidRPr="0028535B">
        <w:rPr>
          <w:bCs/>
          <w:shd w:val="clear" w:color="auto" w:fill="FFFFFF"/>
        </w:rPr>
        <w:t>м</w:t>
      </w:r>
      <w:r w:rsidR="00C90D2A">
        <w:rPr>
          <w:bCs/>
          <w:shd w:val="clear" w:color="auto" w:fill="FFFFFF"/>
        </w:rPr>
        <w:t xml:space="preserve">. </w:t>
      </w:r>
      <w:r w:rsidR="00C90D2A" w:rsidRPr="0028535B">
        <w:rPr>
          <w:bCs/>
          <w:shd w:val="clear" w:color="auto" w:fill="FFFFFF"/>
        </w:rPr>
        <w:t>н</w:t>
      </w:r>
      <w:r w:rsidR="00C90D2A">
        <w:rPr>
          <w:bCs/>
          <w:shd w:val="clear" w:color="auto" w:fill="FFFFFF"/>
        </w:rPr>
        <w:t>.</w:t>
      </w:r>
      <w:r w:rsidR="00C90D2A" w:rsidRPr="0028535B">
        <w:rPr>
          <w:bCs/>
          <w:shd w:val="clear" w:color="auto" w:fill="FFFFFF"/>
        </w:rPr>
        <w:t xml:space="preserve">, </w:t>
      </w:r>
      <w:r w:rsidRPr="0028535B">
        <w:rPr>
          <w:shd w:val="clear" w:color="auto" w:fill="FFFFFF"/>
        </w:rPr>
        <w:t>профессор, заведующий кафедрой эндокринологии РМАПО Минздрава России</w:t>
      </w:r>
      <w:r w:rsidR="008E5713" w:rsidRPr="0028535B">
        <w:rPr>
          <w:shd w:val="clear" w:color="auto" w:fill="FFFFFF"/>
        </w:rPr>
        <w:t xml:space="preserve"> (Москва)</w:t>
      </w:r>
      <w:r w:rsidR="0028535B" w:rsidRPr="0028535B">
        <w:rPr>
          <w:shd w:val="clear" w:color="auto" w:fill="FFFFFF"/>
        </w:rPr>
        <w:t xml:space="preserve"> </w:t>
      </w:r>
    </w:p>
    <w:p w:rsidR="00C90D2A" w:rsidRPr="0028535B" w:rsidRDefault="00C90D2A" w:rsidP="00443FE0">
      <w:pPr>
        <w:rPr>
          <w:shd w:val="clear" w:color="auto" w:fill="FFFFFF"/>
        </w:rPr>
      </w:pPr>
    </w:p>
    <w:p w:rsidR="0045239D" w:rsidRPr="00C90D2A" w:rsidRDefault="0045239D" w:rsidP="00C90D2A">
      <w:pPr>
        <w:pStyle w:val="a7"/>
        <w:numPr>
          <w:ilvl w:val="0"/>
          <w:numId w:val="11"/>
        </w:numPr>
        <w:spacing w:before="40" w:after="40"/>
        <w:rPr>
          <w:bCs/>
          <w:shd w:val="clear" w:color="auto" w:fill="FFFFFF"/>
        </w:rPr>
      </w:pPr>
      <w:proofErr w:type="spellStart"/>
      <w:r w:rsidRPr="00C90D2A">
        <w:rPr>
          <w:shd w:val="clear" w:color="auto" w:fill="FFFFFF"/>
        </w:rPr>
        <w:lastRenderedPageBreak/>
        <w:t>Микробиота</w:t>
      </w:r>
      <w:proofErr w:type="spellEnd"/>
      <w:r w:rsidRPr="00C90D2A">
        <w:rPr>
          <w:shd w:val="clear" w:color="auto" w:fill="FFFFFF"/>
        </w:rPr>
        <w:t xml:space="preserve"> кишечника и ее роль в развитии </w:t>
      </w:r>
      <w:proofErr w:type="spellStart"/>
      <w:r w:rsidRPr="00C90D2A">
        <w:rPr>
          <w:shd w:val="clear" w:color="auto" w:fill="FFFFFF"/>
        </w:rPr>
        <w:t>дислипидемии</w:t>
      </w:r>
      <w:proofErr w:type="spellEnd"/>
      <w:r w:rsidRPr="00C90D2A">
        <w:rPr>
          <w:shd w:val="clear" w:color="auto" w:fill="FFFFFF"/>
        </w:rPr>
        <w:t xml:space="preserve">, атеросклероза. </w:t>
      </w:r>
      <w:proofErr w:type="spellStart"/>
      <w:r w:rsidRPr="00C90D2A">
        <w:rPr>
          <w:shd w:val="clear" w:color="auto" w:fill="FFFFFF"/>
        </w:rPr>
        <w:t>Микробиом</w:t>
      </w:r>
      <w:r w:rsidR="00C90D2A">
        <w:rPr>
          <w:shd w:val="clear" w:color="auto" w:fill="FFFFFF"/>
        </w:rPr>
        <w:t>-таргетная</w:t>
      </w:r>
      <w:proofErr w:type="spellEnd"/>
      <w:r w:rsidR="00C90D2A">
        <w:rPr>
          <w:shd w:val="clear" w:color="auto" w:fill="FFFFFF"/>
        </w:rPr>
        <w:t xml:space="preserve"> терапия </w:t>
      </w:r>
      <w:proofErr w:type="spellStart"/>
      <w:r w:rsidR="00C90D2A">
        <w:rPr>
          <w:shd w:val="clear" w:color="auto" w:fill="FFFFFF"/>
        </w:rPr>
        <w:t>пробиотиками</w:t>
      </w:r>
      <w:proofErr w:type="spellEnd"/>
    </w:p>
    <w:p w:rsidR="00DD16F6" w:rsidRPr="0028535B" w:rsidRDefault="003B47E0" w:rsidP="0045239D">
      <w:pPr>
        <w:jc w:val="both"/>
        <w:rPr>
          <w:bCs/>
          <w:shd w:val="clear" w:color="auto" w:fill="FFFFFF"/>
        </w:rPr>
      </w:pPr>
      <w:proofErr w:type="spellStart"/>
      <w:r w:rsidRPr="0028535B">
        <w:rPr>
          <w:bCs/>
          <w:shd w:val="clear" w:color="auto" w:fill="FFFFFF"/>
        </w:rPr>
        <w:t>Ойноткинова</w:t>
      </w:r>
      <w:proofErr w:type="spellEnd"/>
      <w:r w:rsidRPr="0028535B">
        <w:rPr>
          <w:bCs/>
          <w:shd w:val="clear" w:color="auto" w:fill="FFFFFF"/>
        </w:rPr>
        <w:t xml:space="preserve"> О.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Ш</w:t>
      </w:r>
      <w:r>
        <w:rPr>
          <w:bCs/>
          <w:shd w:val="clear" w:color="auto" w:fill="FFFFFF"/>
        </w:rPr>
        <w:t>.,</w:t>
      </w:r>
      <w:r w:rsidRPr="0028535B">
        <w:rPr>
          <w:bCs/>
          <w:shd w:val="clear" w:color="auto" w:fill="FFFFFF"/>
        </w:rPr>
        <w:t xml:space="preserve"> д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м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н</w:t>
      </w:r>
      <w:r>
        <w:rPr>
          <w:bCs/>
          <w:shd w:val="clear" w:color="auto" w:fill="FFFFFF"/>
        </w:rPr>
        <w:t>.</w:t>
      </w:r>
      <w:r w:rsidRPr="0028535B">
        <w:rPr>
          <w:bCs/>
          <w:shd w:val="clear" w:color="auto" w:fill="FFFFFF"/>
        </w:rPr>
        <w:t>, профессор кафедры терапии факультета фундаментальной медицины МГУ им.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В.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Ломоносова, президент НОЛАМЗ</w:t>
      </w:r>
    </w:p>
    <w:p w:rsidR="00E430E0" w:rsidRPr="0028535B" w:rsidRDefault="00443FE0" w:rsidP="0045239D">
      <w:pPr>
        <w:rPr>
          <w:bCs/>
          <w:shd w:val="clear" w:color="auto" w:fill="FFFFFF"/>
        </w:rPr>
      </w:pPr>
      <w:r w:rsidRPr="0028535B">
        <w:rPr>
          <w:bCs/>
          <w:shd w:val="clear" w:color="auto" w:fill="FFFFFF"/>
        </w:rPr>
        <w:t xml:space="preserve"> </w:t>
      </w:r>
    </w:p>
    <w:p w:rsidR="000733A1" w:rsidRPr="00C90D2A" w:rsidRDefault="00AD1388" w:rsidP="00C90D2A">
      <w:pPr>
        <w:pStyle w:val="a7"/>
        <w:numPr>
          <w:ilvl w:val="0"/>
          <w:numId w:val="11"/>
        </w:numPr>
        <w:spacing w:before="40" w:after="40"/>
        <w:rPr>
          <w:bCs/>
          <w:shd w:val="clear" w:color="auto" w:fill="FFFFFF"/>
        </w:rPr>
      </w:pPr>
      <w:r w:rsidRPr="00C90D2A">
        <w:rPr>
          <w:bCs/>
          <w:shd w:val="clear" w:color="auto" w:fill="FFFFFF"/>
        </w:rPr>
        <w:t>Современные технологии профилактики сердечно-сосудистых заболеваний при сахарном диабете</w:t>
      </w:r>
    </w:p>
    <w:p w:rsidR="001967BB" w:rsidRPr="0028535B" w:rsidRDefault="001967BB" w:rsidP="000733A1">
      <w:pPr>
        <w:rPr>
          <w:bCs/>
          <w:shd w:val="clear" w:color="auto" w:fill="FFFFFF"/>
        </w:rPr>
      </w:pPr>
      <w:r w:rsidRPr="0028535B">
        <w:rPr>
          <w:shd w:val="clear" w:color="auto" w:fill="FFFFFF"/>
        </w:rPr>
        <w:t>Демидова Т.</w:t>
      </w:r>
      <w:r w:rsidR="00C90D2A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Ю</w:t>
      </w:r>
      <w:r w:rsidR="00C90D2A">
        <w:rPr>
          <w:bCs/>
          <w:shd w:val="clear" w:color="auto" w:fill="FFFFFF"/>
        </w:rPr>
        <w:t>.,</w:t>
      </w:r>
      <w:r w:rsidR="00C90D2A" w:rsidRPr="0028535B">
        <w:rPr>
          <w:bCs/>
          <w:shd w:val="clear" w:color="auto" w:fill="FFFFFF"/>
        </w:rPr>
        <w:t xml:space="preserve"> д</w:t>
      </w:r>
      <w:r w:rsidR="00C90D2A">
        <w:rPr>
          <w:bCs/>
          <w:shd w:val="clear" w:color="auto" w:fill="FFFFFF"/>
        </w:rPr>
        <w:t xml:space="preserve">. </w:t>
      </w:r>
      <w:r w:rsidR="00C90D2A" w:rsidRPr="0028535B">
        <w:rPr>
          <w:bCs/>
          <w:shd w:val="clear" w:color="auto" w:fill="FFFFFF"/>
        </w:rPr>
        <w:t>м</w:t>
      </w:r>
      <w:r w:rsidR="00C90D2A">
        <w:rPr>
          <w:bCs/>
          <w:shd w:val="clear" w:color="auto" w:fill="FFFFFF"/>
        </w:rPr>
        <w:t xml:space="preserve">. </w:t>
      </w:r>
      <w:r w:rsidR="00C90D2A" w:rsidRPr="0028535B">
        <w:rPr>
          <w:bCs/>
          <w:shd w:val="clear" w:color="auto" w:fill="FFFFFF"/>
        </w:rPr>
        <w:t>н</w:t>
      </w:r>
      <w:r w:rsidR="00C90D2A">
        <w:rPr>
          <w:bCs/>
          <w:shd w:val="clear" w:color="auto" w:fill="FFFFFF"/>
        </w:rPr>
        <w:t>.</w:t>
      </w:r>
      <w:r w:rsidR="00C90D2A" w:rsidRPr="0028535B">
        <w:rPr>
          <w:bCs/>
          <w:shd w:val="clear" w:color="auto" w:fill="FFFFFF"/>
        </w:rPr>
        <w:t xml:space="preserve">, </w:t>
      </w:r>
      <w:r w:rsidRPr="0028535B">
        <w:rPr>
          <w:bCs/>
          <w:shd w:val="clear" w:color="auto" w:fill="FFFFFF"/>
        </w:rPr>
        <w:t>профессор, заведующая кафедрой эндокринологии Р</w:t>
      </w:r>
      <w:r w:rsidR="00891203" w:rsidRPr="0028535B">
        <w:rPr>
          <w:bCs/>
          <w:shd w:val="clear" w:color="auto" w:fill="FFFFFF"/>
        </w:rPr>
        <w:t>НИМУ</w:t>
      </w:r>
      <w:r w:rsidR="0028535B" w:rsidRPr="0028535B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им.</w:t>
      </w:r>
      <w:r w:rsidR="00C90D2A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Н.</w:t>
      </w:r>
      <w:r w:rsidR="00C90D2A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И.</w:t>
      </w:r>
      <w:r w:rsidR="00C90D2A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Пирогова</w:t>
      </w:r>
      <w:r w:rsidR="008E5713" w:rsidRPr="0028535B">
        <w:rPr>
          <w:bCs/>
          <w:shd w:val="clear" w:color="auto" w:fill="FFFFFF"/>
        </w:rPr>
        <w:t xml:space="preserve"> (Москва)</w:t>
      </w:r>
    </w:p>
    <w:p w:rsidR="00E430E0" w:rsidRPr="0028535B" w:rsidRDefault="00E430E0" w:rsidP="000733A1">
      <w:pPr>
        <w:rPr>
          <w:bCs/>
          <w:shd w:val="clear" w:color="auto" w:fill="FFFFFF"/>
        </w:rPr>
      </w:pPr>
    </w:p>
    <w:p w:rsidR="00D86E1F" w:rsidRPr="00C90D2A" w:rsidRDefault="00F1554C" w:rsidP="00C90D2A">
      <w:pPr>
        <w:pStyle w:val="a7"/>
        <w:numPr>
          <w:ilvl w:val="0"/>
          <w:numId w:val="11"/>
        </w:numPr>
        <w:rPr>
          <w:bCs/>
          <w:shd w:val="clear" w:color="auto" w:fill="FFFFFF"/>
        </w:rPr>
      </w:pPr>
      <w:r w:rsidRPr="00C90D2A">
        <w:rPr>
          <w:shd w:val="clear" w:color="auto" w:fill="FFFFFF"/>
        </w:rPr>
        <w:t>Многоликий мультифокальный а</w:t>
      </w:r>
      <w:r w:rsidR="00D86E1F" w:rsidRPr="00C90D2A">
        <w:rPr>
          <w:shd w:val="clear" w:color="auto" w:fill="FFFFFF"/>
        </w:rPr>
        <w:t xml:space="preserve">теросклероз </w:t>
      </w:r>
      <w:r w:rsidR="006204CE" w:rsidRPr="00C90D2A">
        <w:rPr>
          <w:shd w:val="clear" w:color="auto" w:fill="FFFFFF"/>
        </w:rPr>
        <w:t>периферических артерий</w:t>
      </w:r>
      <w:r w:rsidRPr="00C90D2A">
        <w:rPr>
          <w:shd w:val="clear" w:color="auto" w:fill="FFFFFF"/>
        </w:rPr>
        <w:t>:</w:t>
      </w:r>
      <w:r w:rsidR="006204CE" w:rsidRPr="00C90D2A">
        <w:rPr>
          <w:shd w:val="clear" w:color="auto" w:fill="FFFFFF"/>
        </w:rPr>
        <w:t xml:space="preserve"> </w:t>
      </w:r>
      <w:r w:rsidR="00C90D2A">
        <w:rPr>
          <w:shd w:val="clear" w:color="auto" w:fill="FFFFFF"/>
        </w:rPr>
        <w:t>с</w:t>
      </w:r>
      <w:r w:rsidR="00EF0480" w:rsidRPr="00C90D2A">
        <w:rPr>
          <w:shd w:val="clear" w:color="auto" w:fill="FFFFFF"/>
        </w:rPr>
        <w:t>овременные</w:t>
      </w:r>
      <w:r w:rsidR="0028535B" w:rsidRPr="00C90D2A">
        <w:rPr>
          <w:shd w:val="clear" w:color="auto" w:fill="FFFFFF"/>
        </w:rPr>
        <w:t xml:space="preserve"> </w:t>
      </w:r>
      <w:r w:rsidR="00EF0480" w:rsidRPr="00C90D2A">
        <w:rPr>
          <w:shd w:val="clear" w:color="auto" w:fill="FFFFFF"/>
        </w:rPr>
        <w:t>подходы к</w:t>
      </w:r>
      <w:r w:rsidR="0028535B" w:rsidRPr="00C90D2A">
        <w:rPr>
          <w:shd w:val="clear" w:color="auto" w:fill="FFFFFF"/>
        </w:rPr>
        <w:t xml:space="preserve"> </w:t>
      </w:r>
      <w:r w:rsidR="00C331AF" w:rsidRPr="00C90D2A">
        <w:rPr>
          <w:shd w:val="clear" w:color="auto" w:fill="FFFFFF"/>
        </w:rPr>
        <w:t xml:space="preserve">профилактике и </w:t>
      </w:r>
      <w:r w:rsidR="00EF0480" w:rsidRPr="00C90D2A">
        <w:rPr>
          <w:shd w:val="clear" w:color="auto" w:fill="FFFFFF"/>
        </w:rPr>
        <w:t>терапии</w:t>
      </w:r>
    </w:p>
    <w:p w:rsidR="00D86E1F" w:rsidRPr="0028535B" w:rsidRDefault="003B47E0" w:rsidP="00D86E1F">
      <w:pPr>
        <w:jc w:val="both"/>
        <w:rPr>
          <w:bCs/>
          <w:shd w:val="clear" w:color="auto" w:fill="FFFFFF"/>
        </w:rPr>
      </w:pPr>
      <w:proofErr w:type="spellStart"/>
      <w:r w:rsidRPr="0028535B">
        <w:rPr>
          <w:bCs/>
          <w:shd w:val="clear" w:color="auto" w:fill="FFFFFF"/>
        </w:rPr>
        <w:t>Ойноткинова</w:t>
      </w:r>
      <w:proofErr w:type="spellEnd"/>
      <w:r w:rsidRPr="0028535B">
        <w:rPr>
          <w:bCs/>
          <w:shd w:val="clear" w:color="auto" w:fill="FFFFFF"/>
        </w:rPr>
        <w:t xml:space="preserve"> О.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Ш</w:t>
      </w:r>
      <w:r>
        <w:rPr>
          <w:bCs/>
          <w:shd w:val="clear" w:color="auto" w:fill="FFFFFF"/>
        </w:rPr>
        <w:t>.,</w:t>
      </w:r>
      <w:r w:rsidRPr="0028535B">
        <w:rPr>
          <w:bCs/>
          <w:shd w:val="clear" w:color="auto" w:fill="FFFFFF"/>
        </w:rPr>
        <w:t xml:space="preserve"> д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м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н</w:t>
      </w:r>
      <w:r>
        <w:rPr>
          <w:bCs/>
          <w:shd w:val="clear" w:color="auto" w:fill="FFFFFF"/>
        </w:rPr>
        <w:t>.</w:t>
      </w:r>
      <w:r w:rsidRPr="0028535B">
        <w:rPr>
          <w:bCs/>
          <w:shd w:val="clear" w:color="auto" w:fill="FFFFFF"/>
        </w:rPr>
        <w:t>, профессор кафедры терапии факультета фундаментальной медицины МГУ им.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В.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Ломоносова, президент НОЛАМЗ</w:t>
      </w:r>
      <w:r w:rsidR="0028535B" w:rsidRPr="0028535B">
        <w:rPr>
          <w:bCs/>
          <w:shd w:val="clear" w:color="auto" w:fill="FFFFFF"/>
        </w:rPr>
        <w:t xml:space="preserve"> </w:t>
      </w:r>
    </w:p>
    <w:p w:rsidR="00571D41" w:rsidRPr="0028535B" w:rsidRDefault="00571D41" w:rsidP="00D86E1F">
      <w:pPr>
        <w:jc w:val="both"/>
        <w:rPr>
          <w:bCs/>
          <w:shd w:val="clear" w:color="auto" w:fill="FFFFFF"/>
        </w:rPr>
      </w:pPr>
    </w:p>
    <w:p w:rsidR="00E430E0" w:rsidRPr="0028535B" w:rsidRDefault="00E430E0" w:rsidP="00F21286">
      <w:pPr>
        <w:rPr>
          <w:bCs/>
          <w:shd w:val="clear" w:color="auto" w:fill="FFFFFF"/>
        </w:rPr>
      </w:pPr>
      <w:proofErr w:type="spellStart"/>
      <w:r w:rsidRPr="0028535B">
        <w:rPr>
          <w:shd w:val="clear" w:color="auto" w:fill="FFFFFF"/>
        </w:rPr>
        <w:t>КАРДИОсаммит</w:t>
      </w:r>
      <w:proofErr w:type="spellEnd"/>
    </w:p>
    <w:p w:rsidR="00F1554C" w:rsidRPr="0028535B" w:rsidRDefault="00090676" w:rsidP="00F1554C">
      <w:pPr>
        <w:jc w:val="both"/>
        <w:rPr>
          <w:shd w:val="clear" w:color="auto" w:fill="FFFFFF"/>
        </w:rPr>
      </w:pPr>
      <w:r w:rsidRPr="0028535B">
        <w:rPr>
          <w:shd w:val="clear" w:color="auto" w:fill="FFFFFF"/>
        </w:rPr>
        <w:t>Модератор</w:t>
      </w:r>
      <w:r w:rsidR="00C90D2A">
        <w:rPr>
          <w:shd w:val="clear" w:color="auto" w:fill="FFFFFF"/>
        </w:rPr>
        <w:t>ы</w:t>
      </w:r>
      <w:r w:rsidRPr="0028535B">
        <w:rPr>
          <w:shd w:val="clear" w:color="auto" w:fill="FFFFFF"/>
        </w:rPr>
        <w:t xml:space="preserve">: </w:t>
      </w:r>
      <w:proofErr w:type="spellStart"/>
      <w:r w:rsidRPr="0028535B">
        <w:rPr>
          <w:shd w:val="clear" w:color="auto" w:fill="FFFFFF"/>
        </w:rPr>
        <w:t>Ойноткинова</w:t>
      </w:r>
      <w:proofErr w:type="spellEnd"/>
      <w:r w:rsidRPr="0028535B">
        <w:rPr>
          <w:shd w:val="clear" w:color="auto" w:fill="FFFFFF"/>
        </w:rPr>
        <w:t xml:space="preserve"> О.</w:t>
      </w:r>
      <w:r w:rsidR="00C90D2A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Ш.,</w:t>
      </w:r>
      <w:r w:rsidR="0028535B" w:rsidRPr="0028535B">
        <w:rPr>
          <w:shd w:val="clear" w:color="auto" w:fill="FFFFFF"/>
        </w:rPr>
        <w:t xml:space="preserve"> </w:t>
      </w:r>
      <w:r w:rsidR="00F1554C" w:rsidRPr="0028535B">
        <w:rPr>
          <w:shd w:val="clear" w:color="auto" w:fill="FFFFFF"/>
        </w:rPr>
        <w:t>Орлова Я.</w:t>
      </w:r>
      <w:r w:rsidR="00C90D2A">
        <w:rPr>
          <w:shd w:val="clear" w:color="auto" w:fill="FFFFFF"/>
        </w:rPr>
        <w:t xml:space="preserve"> </w:t>
      </w:r>
      <w:r w:rsidR="00F1554C" w:rsidRPr="0028535B">
        <w:rPr>
          <w:shd w:val="clear" w:color="auto" w:fill="FFFFFF"/>
        </w:rPr>
        <w:t>А.</w:t>
      </w:r>
      <w:r w:rsidR="00D226EB" w:rsidRPr="0028535B">
        <w:rPr>
          <w:shd w:val="clear" w:color="auto" w:fill="FFFFFF"/>
        </w:rPr>
        <w:t>,</w:t>
      </w:r>
      <w:r w:rsidR="0028535B" w:rsidRPr="0028535B">
        <w:rPr>
          <w:shd w:val="clear" w:color="auto" w:fill="FFFFFF"/>
        </w:rPr>
        <w:t xml:space="preserve"> </w:t>
      </w:r>
      <w:r w:rsidR="00443FE0" w:rsidRPr="0028535B">
        <w:rPr>
          <w:shd w:val="clear" w:color="auto" w:fill="FFFFFF"/>
        </w:rPr>
        <w:t>Журавлева М.</w:t>
      </w:r>
      <w:r w:rsidR="00C90D2A">
        <w:rPr>
          <w:shd w:val="clear" w:color="auto" w:fill="FFFFFF"/>
        </w:rPr>
        <w:t xml:space="preserve"> </w:t>
      </w:r>
      <w:r w:rsidR="00443FE0" w:rsidRPr="0028535B">
        <w:rPr>
          <w:shd w:val="clear" w:color="auto" w:fill="FFFFFF"/>
        </w:rPr>
        <w:t>В.</w:t>
      </w:r>
    </w:p>
    <w:p w:rsidR="00F1554C" w:rsidRPr="0028535B" w:rsidRDefault="00F1554C" w:rsidP="00F1554C">
      <w:pPr>
        <w:jc w:val="both"/>
        <w:rPr>
          <w:shd w:val="clear" w:color="auto" w:fill="FFFFFF"/>
        </w:rPr>
      </w:pPr>
    </w:p>
    <w:p w:rsidR="00F1554C" w:rsidRPr="00C90D2A" w:rsidRDefault="00F1554C" w:rsidP="00C90D2A">
      <w:pPr>
        <w:pStyle w:val="a7"/>
        <w:numPr>
          <w:ilvl w:val="0"/>
          <w:numId w:val="12"/>
        </w:numPr>
        <w:jc w:val="both"/>
        <w:rPr>
          <w:shd w:val="clear" w:color="auto" w:fill="FFFFFF"/>
        </w:rPr>
      </w:pPr>
      <w:r w:rsidRPr="00C90D2A">
        <w:rPr>
          <w:shd w:val="clear" w:color="auto" w:fill="FFFFFF"/>
        </w:rPr>
        <w:t>Новая парадигма лечения ХСН в эпоху пандемии</w:t>
      </w:r>
    </w:p>
    <w:p w:rsidR="00090676" w:rsidRPr="0028535B" w:rsidRDefault="00090676" w:rsidP="00090676">
      <w:r w:rsidRPr="0028535B">
        <w:rPr>
          <w:shd w:val="clear" w:color="auto" w:fill="FFFFFF"/>
        </w:rPr>
        <w:t>Орлова Я.</w:t>
      </w:r>
      <w:r w:rsidR="00C90D2A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А</w:t>
      </w:r>
      <w:r w:rsidR="00C90D2A">
        <w:rPr>
          <w:bCs/>
          <w:shd w:val="clear" w:color="auto" w:fill="FFFFFF"/>
        </w:rPr>
        <w:t>.,</w:t>
      </w:r>
      <w:r w:rsidR="00C90D2A" w:rsidRPr="0028535B">
        <w:rPr>
          <w:bCs/>
          <w:shd w:val="clear" w:color="auto" w:fill="FFFFFF"/>
        </w:rPr>
        <w:t xml:space="preserve"> д</w:t>
      </w:r>
      <w:r w:rsidR="00C90D2A">
        <w:rPr>
          <w:bCs/>
          <w:shd w:val="clear" w:color="auto" w:fill="FFFFFF"/>
        </w:rPr>
        <w:t xml:space="preserve">. </w:t>
      </w:r>
      <w:r w:rsidR="00C90D2A" w:rsidRPr="0028535B">
        <w:rPr>
          <w:bCs/>
          <w:shd w:val="clear" w:color="auto" w:fill="FFFFFF"/>
        </w:rPr>
        <w:t>м</w:t>
      </w:r>
      <w:r w:rsidR="00C90D2A">
        <w:rPr>
          <w:bCs/>
          <w:shd w:val="clear" w:color="auto" w:fill="FFFFFF"/>
        </w:rPr>
        <w:t xml:space="preserve">. </w:t>
      </w:r>
      <w:r w:rsidR="00C90D2A" w:rsidRPr="0028535B">
        <w:rPr>
          <w:bCs/>
          <w:shd w:val="clear" w:color="auto" w:fill="FFFFFF"/>
        </w:rPr>
        <w:t>н</w:t>
      </w:r>
      <w:r w:rsidR="00C90D2A">
        <w:rPr>
          <w:bCs/>
          <w:shd w:val="clear" w:color="auto" w:fill="FFFFFF"/>
        </w:rPr>
        <w:t>.</w:t>
      </w:r>
      <w:r w:rsidR="00C90D2A" w:rsidRPr="0028535B">
        <w:rPr>
          <w:bCs/>
          <w:shd w:val="clear" w:color="auto" w:fill="FFFFFF"/>
        </w:rPr>
        <w:t xml:space="preserve">, </w:t>
      </w:r>
      <w:r w:rsidRPr="0028535B">
        <w:rPr>
          <w:bCs/>
          <w:shd w:val="clear" w:color="auto" w:fill="FFFFFF"/>
        </w:rPr>
        <w:t>профессор, заведующая кафедрой терапии факультета фундаментальной медицины МГУ им.</w:t>
      </w:r>
      <w:r w:rsidR="00C90D2A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М.</w:t>
      </w:r>
      <w:r w:rsidR="00C90D2A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В.</w:t>
      </w:r>
      <w:r w:rsidR="00C90D2A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Ломоносова, руково</w:t>
      </w:r>
      <w:r w:rsidR="00243CE8" w:rsidRPr="0028535B">
        <w:rPr>
          <w:bCs/>
          <w:shd w:val="clear" w:color="auto" w:fill="FFFFFF"/>
        </w:rPr>
        <w:t>д</w:t>
      </w:r>
      <w:r w:rsidRPr="0028535B">
        <w:rPr>
          <w:bCs/>
          <w:shd w:val="clear" w:color="auto" w:fill="FFFFFF"/>
        </w:rPr>
        <w:t>итель отдела возраст-ассоциированных заболеваний</w:t>
      </w:r>
      <w:r w:rsidR="0028535B" w:rsidRPr="0028535B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 xml:space="preserve">Медицинского </w:t>
      </w:r>
      <w:r w:rsidR="00243CE8" w:rsidRPr="0028535B">
        <w:rPr>
          <w:bCs/>
          <w:shd w:val="clear" w:color="auto" w:fill="FFFFFF"/>
        </w:rPr>
        <w:t xml:space="preserve">научно-образовательного </w:t>
      </w:r>
      <w:r w:rsidRPr="0028535B">
        <w:rPr>
          <w:bCs/>
          <w:shd w:val="clear" w:color="auto" w:fill="FFFFFF"/>
        </w:rPr>
        <w:t>центра МГУ им.</w:t>
      </w:r>
      <w:r w:rsidR="00C90D2A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М.</w:t>
      </w:r>
      <w:r w:rsidR="00C90D2A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В.</w:t>
      </w:r>
      <w:r w:rsidR="00C90D2A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Ломоносова</w:t>
      </w:r>
    </w:p>
    <w:p w:rsidR="002A68F7" w:rsidRPr="0028535B" w:rsidRDefault="002A68F7" w:rsidP="00090676">
      <w:pPr>
        <w:rPr>
          <w:bCs/>
          <w:shd w:val="clear" w:color="auto" w:fill="FFFFFF"/>
        </w:rPr>
      </w:pPr>
    </w:p>
    <w:p w:rsidR="003113FD" w:rsidRPr="0028535B" w:rsidRDefault="003113FD" w:rsidP="00090676">
      <w:pPr>
        <w:rPr>
          <w:bCs/>
          <w:shd w:val="clear" w:color="auto" w:fill="FFFFFF"/>
        </w:rPr>
      </w:pPr>
      <w:r w:rsidRPr="0028535B">
        <w:rPr>
          <w:bCs/>
          <w:shd w:val="clear" w:color="auto" w:fill="FFFFFF"/>
        </w:rPr>
        <w:t>2</w:t>
      </w:r>
      <w:r w:rsidR="002A68F7" w:rsidRPr="0028535B"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Хронический коронарный</w:t>
      </w:r>
      <w:r w:rsidR="0028535B" w:rsidRPr="0028535B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 xml:space="preserve">синдром. Современные подходы к терапии пациентов со стабильным течением </w:t>
      </w:r>
      <w:proofErr w:type="spellStart"/>
      <w:r w:rsidRPr="0028535B">
        <w:rPr>
          <w:bCs/>
          <w:shd w:val="clear" w:color="auto" w:fill="FFFFFF"/>
        </w:rPr>
        <w:t>атеротромбоза</w:t>
      </w:r>
      <w:proofErr w:type="spellEnd"/>
    </w:p>
    <w:p w:rsidR="002A68F7" w:rsidRPr="0028535B" w:rsidRDefault="002A68F7" w:rsidP="00090676">
      <w:pPr>
        <w:rPr>
          <w:bCs/>
          <w:shd w:val="clear" w:color="auto" w:fill="FFFFFF"/>
        </w:rPr>
      </w:pPr>
      <w:proofErr w:type="spellStart"/>
      <w:r w:rsidRPr="0028535B">
        <w:rPr>
          <w:shd w:val="clear" w:color="auto" w:fill="FFFFFF"/>
        </w:rPr>
        <w:t>Мацкеплишвили</w:t>
      </w:r>
      <w:proofErr w:type="spellEnd"/>
      <w:r w:rsidR="00C90D2A">
        <w:rPr>
          <w:shd w:val="clear" w:color="auto" w:fill="FFFFFF"/>
        </w:rPr>
        <w:t xml:space="preserve"> С. Т., </w:t>
      </w:r>
      <w:r w:rsidR="00220FD4" w:rsidRPr="0028535B">
        <w:rPr>
          <w:bCs/>
          <w:shd w:val="clear" w:color="auto" w:fill="FFFFFF"/>
        </w:rPr>
        <w:t>член-корреспондент РАН, профессор, заместитель</w:t>
      </w:r>
      <w:r w:rsidR="0028535B" w:rsidRPr="0028535B">
        <w:rPr>
          <w:bCs/>
          <w:shd w:val="clear" w:color="auto" w:fill="FFFFFF"/>
        </w:rPr>
        <w:t xml:space="preserve"> </w:t>
      </w:r>
      <w:r w:rsidR="00220FD4" w:rsidRPr="0028535B">
        <w:rPr>
          <w:bCs/>
          <w:shd w:val="clear" w:color="auto" w:fill="FFFFFF"/>
        </w:rPr>
        <w:t xml:space="preserve">директора по научной работе </w:t>
      </w:r>
      <w:r w:rsidR="003B47E0">
        <w:rPr>
          <w:bCs/>
          <w:shd w:val="clear" w:color="auto" w:fill="FFFFFF"/>
        </w:rPr>
        <w:t>МНОЦ</w:t>
      </w:r>
      <w:r w:rsidR="00086A42" w:rsidRPr="0028535B">
        <w:rPr>
          <w:bCs/>
          <w:shd w:val="clear" w:color="auto" w:fill="FFFFFF"/>
        </w:rPr>
        <w:t xml:space="preserve"> МГУ им.</w:t>
      </w:r>
      <w:r w:rsidR="003B47E0">
        <w:rPr>
          <w:bCs/>
          <w:shd w:val="clear" w:color="auto" w:fill="FFFFFF"/>
        </w:rPr>
        <w:t xml:space="preserve"> </w:t>
      </w:r>
      <w:r w:rsidR="00086A42" w:rsidRPr="0028535B">
        <w:rPr>
          <w:bCs/>
          <w:shd w:val="clear" w:color="auto" w:fill="FFFFFF"/>
        </w:rPr>
        <w:t>М.</w:t>
      </w:r>
      <w:r w:rsidR="003B47E0">
        <w:rPr>
          <w:bCs/>
          <w:shd w:val="clear" w:color="auto" w:fill="FFFFFF"/>
        </w:rPr>
        <w:t xml:space="preserve"> </w:t>
      </w:r>
      <w:r w:rsidR="00086A42" w:rsidRPr="0028535B">
        <w:rPr>
          <w:bCs/>
          <w:shd w:val="clear" w:color="auto" w:fill="FFFFFF"/>
        </w:rPr>
        <w:t>В.</w:t>
      </w:r>
      <w:r w:rsidR="003B47E0">
        <w:rPr>
          <w:bCs/>
          <w:shd w:val="clear" w:color="auto" w:fill="FFFFFF"/>
        </w:rPr>
        <w:t xml:space="preserve"> </w:t>
      </w:r>
      <w:r w:rsidR="00086A42" w:rsidRPr="0028535B">
        <w:rPr>
          <w:bCs/>
          <w:shd w:val="clear" w:color="auto" w:fill="FFFFFF"/>
        </w:rPr>
        <w:t>Ломоносова</w:t>
      </w:r>
      <w:r w:rsidR="00F1554C" w:rsidRPr="0028535B">
        <w:rPr>
          <w:bCs/>
          <w:shd w:val="clear" w:color="auto" w:fill="FFFFFF"/>
        </w:rPr>
        <w:t xml:space="preserve"> </w:t>
      </w:r>
    </w:p>
    <w:p w:rsidR="009252D6" w:rsidRPr="0028535B" w:rsidRDefault="00443FE0" w:rsidP="00090676">
      <w:pPr>
        <w:rPr>
          <w:bCs/>
          <w:shd w:val="clear" w:color="auto" w:fill="FFFFFF"/>
        </w:rPr>
      </w:pPr>
      <w:r w:rsidRPr="0028535B">
        <w:rPr>
          <w:bCs/>
          <w:shd w:val="clear" w:color="auto" w:fill="FFFFFF"/>
        </w:rPr>
        <w:t xml:space="preserve"> </w:t>
      </w:r>
    </w:p>
    <w:p w:rsidR="003113FD" w:rsidRPr="0028535B" w:rsidRDefault="003113FD" w:rsidP="003113FD">
      <w:pPr>
        <w:rPr>
          <w:shd w:val="clear" w:color="auto" w:fill="FFFFFF"/>
        </w:rPr>
      </w:pPr>
      <w:r w:rsidRPr="0028535B">
        <w:rPr>
          <w:shd w:val="clear" w:color="auto" w:fill="FFFFFF"/>
        </w:rPr>
        <w:t xml:space="preserve">3. </w:t>
      </w:r>
      <w:r w:rsidRPr="0028535B">
        <w:rPr>
          <w:bCs/>
          <w:shd w:val="clear" w:color="auto" w:fill="FFFFFF"/>
        </w:rPr>
        <w:t>Артериальная гипертония</w:t>
      </w:r>
      <w:r w:rsidR="0028535B" w:rsidRPr="0028535B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у</w:t>
      </w:r>
      <w:r w:rsidR="0028535B" w:rsidRPr="0028535B">
        <w:rPr>
          <w:bCs/>
          <w:shd w:val="clear" w:color="auto" w:fill="FFFFFF"/>
        </w:rPr>
        <w:t xml:space="preserve"> </w:t>
      </w:r>
      <w:proofErr w:type="spellStart"/>
      <w:r w:rsidRPr="0028535B">
        <w:rPr>
          <w:bCs/>
          <w:shd w:val="clear" w:color="auto" w:fill="FFFFFF"/>
        </w:rPr>
        <w:t>коморбидных</w:t>
      </w:r>
      <w:proofErr w:type="spellEnd"/>
      <w:r w:rsidRPr="0028535B">
        <w:rPr>
          <w:bCs/>
          <w:shd w:val="clear" w:color="auto" w:fill="FFFFFF"/>
        </w:rPr>
        <w:t xml:space="preserve"> пациентов: стратегия диагностики и тактика</w:t>
      </w:r>
      <w:r w:rsidR="0028535B" w:rsidRPr="0028535B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коррекции</w:t>
      </w:r>
      <w:r w:rsidRPr="0028535B">
        <w:rPr>
          <w:shd w:val="clear" w:color="auto" w:fill="FFFFFF"/>
        </w:rPr>
        <w:t xml:space="preserve"> </w:t>
      </w:r>
    </w:p>
    <w:p w:rsidR="003113FD" w:rsidRPr="0028535B" w:rsidRDefault="003113FD" w:rsidP="003113FD">
      <w:pPr>
        <w:rPr>
          <w:bCs/>
          <w:shd w:val="clear" w:color="auto" w:fill="FFFFFF"/>
        </w:rPr>
      </w:pPr>
      <w:r w:rsidRPr="0028535B">
        <w:rPr>
          <w:shd w:val="clear" w:color="auto" w:fill="FFFFFF"/>
        </w:rPr>
        <w:t>Масленникова О.</w:t>
      </w:r>
      <w:r w:rsidR="003B47E0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М</w:t>
      </w:r>
      <w:r w:rsidR="003B47E0">
        <w:rPr>
          <w:bCs/>
          <w:shd w:val="clear" w:color="auto" w:fill="FFFFFF"/>
        </w:rPr>
        <w:t>.,</w:t>
      </w:r>
      <w:r w:rsidR="003B47E0" w:rsidRPr="0028535B">
        <w:rPr>
          <w:bCs/>
          <w:shd w:val="clear" w:color="auto" w:fill="FFFFFF"/>
        </w:rPr>
        <w:t xml:space="preserve"> д</w:t>
      </w:r>
      <w:r w:rsidR="003B47E0">
        <w:rPr>
          <w:bCs/>
          <w:shd w:val="clear" w:color="auto" w:fill="FFFFFF"/>
        </w:rPr>
        <w:t xml:space="preserve">. </w:t>
      </w:r>
      <w:r w:rsidR="003B47E0" w:rsidRPr="0028535B">
        <w:rPr>
          <w:bCs/>
          <w:shd w:val="clear" w:color="auto" w:fill="FFFFFF"/>
        </w:rPr>
        <w:t>м</w:t>
      </w:r>
      <w:r w:rsidR="003B47E0">
        <w:rPr>
          <w:bCs/>
          <w:shd w:val="clear" w:color="auto" w:fill="FFFFFF"/>
        </w:rPr>
        <w:t xml:space="preserve">. </w:t>
      </w:r>
      <w:r w:rsidR="003B47E0" w:rsidRPr="0028535B">
        <w:rPr>
          <w:bCs/>
          <w:shd w:val="clear" w:color="auto" w:fill="FFFFFF"/>
        </w:rPr>
        <w:t>н</w:t>
      </w:r>
      <w:r w:rsidR="003B47E0">
        <w:rPr>
          <w:bCs/>
          <w:shd w:val="clear" w:color="auto" w:fill="FFFFFF"/>
        </w:rPr>
        <w:t>.</w:t>
      </w:r>
      <w:r w:rsidR="003B47E0" w:rsidRPr="0028535B">
        <w:rPr>
          <w:bCs/>
          <w:shd w:val="clear" w:color="auto" w:fill="FFFFFF"/>
        </w:rPr>
        <w:t xml:space="preserve">, </w:t>
      </w:r>
      <w:r w:rsidR="00D92FA8" w:rsidRPr="0028535B">
        <w:rPr>
          <w:bCs/>
          <w:shd w:val="clear" w:color="auto" w:fill="FFFFFF"/>
        </w:rPr>
        <w:t>главный внештатный специалист по профилактической медицине</w:t>
      </w:r>
      <w:r w:rsidR="00881921" w:rsidRPr="0028535B">
        <w:rPr>
          <w:bCs/>
          <w:shd w:val="clear" w:color="auto" w:fill="FFFFFF"/>
        </w:rPr>
        <w:t xml:space="preserve"> ГМУ Управления делами Президента </w:t>
      </w:r>
      <w:r w:rsidR="003B47E0">
        <w:rPr>
          <w:bCs/>
          <w:shd w:val="clear" w:color="auto" w:fill="FFFFFF"/>
        </w:rPr>
        <w:t>РФ</w:t>
      </w:r>
      <w:r w:rsidR="00881921" w:rsidRPr="0028535B">
        <w:rPr>
          <w:bCs/>
          <w:shd w:val="clear" w:color="auto" w:fill="FFFFFF"/>
        </w:rPr>
        <w:t>,</w:t>
      </w:r>
      <w:r w:rsidR="0028535B" w:rsidRPr="0028535B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заведующая кафедрой внутренних болезней и профилактической медицины</w:t>
      </w:r>
      <w:r w:rsidR="003B47E0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Ц</w:t>
      </w:r>
      <w:r w:rsidR="00D92FA8" w:rsidRPr="0028535B">
        <w:rPr>
          <w:bCs/>
          <w:shd w:val="clear" w:color="auto" w:fill="FFFFFF"/>
        </w:rPr>
        <w:t>ГМА</w:t>
      </w:r>
      <w:r w:rsidRPr="0028535B">
        <w:rPr>
          <w:bCs/>
          <w:shd w:val="clear" w:color="auto" w:fill="FFFFFF"/>
        </w:rPr>
        <w:t xml:space="preserve"> Управления делами Президента </w:t>
      </w:r>
      <w:r w:rsidR="003B47E0">
        <w:rPr>
          <w:bCs/>
          <w:shd w:val="clear" w:color="auto" w:fill="FFFFFF"/>
        </w:rPr>
        <w:t>РФ</w:t>
      </w:r>
    </w:p>
    <w:p w:rsidR="005F51E1" w:rsidRPr="0028535B" w:rsidRDefault="005F51E1" w:rsidP="003113FD">
      <w:pPr>
        <w:rPr>
          <w:bCs/>
          <w:shd w:val="clear" w:color="auto" w:fill="FFFFFF"/>
        </w:rPr>
      </w:pPr>
    </w:p>
    <w:p w:rsidR="005F51E1" w:rsidRPr="0028535B" w:rsidRDefault="005F51E1" w:rsidP="005F51E1">
      <w:pPr>
        <w:rPr>
          <w:shd w:val="clear" w:color="auto" w:fill="FFFFFF"/>
        </w:rPr>
      </w:pPr>
      <w:r w:rsidRPr="0028535B">
        <w:rPr>
          <w:bCs/>
          <w:shd w:val="clear" w:color="auto" w:fill="FFFFFF"/>
        </w:rPr>
        <w:t>4.</w:t>
      </w:r>
      <w:r w:rsidRPr="0028535B">
        <w:rPr>
          <w:shd w:val="clear" w:color="auto" w:fill="FFFFFF"/>
        </w:rPr>
        <w:t xml:space="preserve"> Необходима ли </w:t>
      </w:r>
      <w:proofErr w:type="spellStart"/>
      <w:r w:rsidRPr="0028535B">
        <w:rPr>
          <w:shd w:val="clear" w:color="auto" w:fill="FFFFFF"/>
        </w:rPr>
        <w:t>кардиопротекторная</w:t>
      </w:r>
      <w:proofErr w:type="spellEnd"/>
      <w:r w:rsidR="0028535B" w:rsidRPr="0028535B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поддержка</w:t>
      </w:r>
      <w:r w:rsidR="0028535B" w:rsidRPr="0028535B">
        <w:rPr>
          <w:shd w:val="clear" w:color="auto" w:fill="FFFFFF"/>
        </w:rPr>
        <w:t xml:space="preserve"> </w:t>
      </w:r>
      <w:r w:rsidR="0039650B" w:rsidRPr="0028535B">
        <w:rPr>
          <w:shd w:val="clear" w:color="auto" w:fill="FFFFFF"/>
        </w:rPr>
        <w:t xml:space="preserve">при </w:t>
      </w:r>
      <w:r w:rsidR="00C331AF" w:rsidRPr="0028535B">
        <w:rPr>
          <w:shd w:val="clear" w:color="auto" w:fill="FFFFFF"/>
        </w:rPr>
        <w:t xml:space="preserve">ИБС и </w:t>
      </w:r>
      <w:r w:rsidR="003B47E0">
        <w:rPr>
          <w:shd w:val="clear" w:color="auto" w:fill="FFFFFF"/>
        </w:rPr>
        <w:t>ХСН</w:t>
      </w:r>
      <w:r w:rsidRPr="0028535B">
        <w:rPr>
          <w:shd w:val="clear" w:color="auto" w:fill="FFFFFF"/>
        </w:rPr>
        <w:t>?</w:t>
      </w:r>
      <w:r w:rsidR="0028535B" w:rsidRPr="0028535B">
        <w:rPr>
          <w:bCs/>
          <w:shd w:val="clear" w:color="auto" w:fill="FFFFFF"/>
        </w:rPr>
        <w:t xml:space="preserve"> </w:t>
      </w:r>
    </w:p>
    <w:p w:rsidR="005F51E1" w:rsidRPr="0028535B" w:rsidRDefault="003B47E0" w:rsidP="005F51E1">
      <w:pPr>
        <w:rPr>
          <w:bCs/>
          <w:shd w:val="clear" w:color="auto" w:fill="FFFFFF"/>
        </w:rPr>
      </w:pPr>
      <w:proofErr w:type="spellStart"/>
      <w:r w:rsidRPr="0028535B">
        <w:rPr>
          <w:bCs/>
          <w:shd w:val="clear" w:color="auto" w:fill="FFFFFF"/>
        </w:rPr>
        <w:t>Ойноткинова</w:t>
      </w:r>
      <w:proofErr w:type="spellEnd"/>
      <w:r w:rsidRPr="0028535B">
        <w:rPr>
          <w:bCs/>
          <w:shd w:val="clear" w:color="auto" w:fill="FFFFFF"/>
        </w:rPr>
        <w:t xml:space="preserve"> О.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Ш</w:t>
      </w:r>
      <w:r>
        <w:rPr>
          <w:bCs/>
          <w:shd w:val="clear" w:color="auto" w:fill="FFFFFF"/>
        </w:rPr>
        <w:t>.,</w:t>
      </w:r>
      <w:r w:rsidRPr="0028535B">
        <w:rPr>
          <w:bCs/>
          <w:shd w:val="clear" w:color="auto" w:fill="FFFFFF"/>
        </w:rPr>
        <w:t xml:space="preserve"> д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м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н</w:t>
      </w:r>
      <w:r>
        <w:rPr>
          <w:bCs/>
          <w:shd w:val="clear" w:color="auto" w:fill="FFFFFF"/>
        </w:rPr>
        <w:t>.</w:t>
      </w:r>
      <w:r w:rsidRPr="0028535B">
        <w:rPr>
          <w:bCs/>
          <w:shd w:val="clear" w:color="auto" w:fill="FFFFFF"/>
        </w:rPr>
        <w:t>, профессор кафедры терапии факультета фундаментальной медицины МГУ им.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В.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Ломоносова, президент НОЛАМЗ</w:t>
      </w:r>
      <w:r w:rsidR="0028535B" w:rsidRPr="0028535B">
        <w:rPr>
          <w:bCs/>
          <w:shd w:val="clear" w:color="auto" w:fill="FFFFFF"/>
        </w:rPr>
        <w:t xml:space="preserve"> </w:t>
      </w:r>
    </w:p>
    <w:p w:rsidR="005F51E1" w:rsidRPr="0028535B" w:rsidRDefault="005F51E1" w:rsidP="005F51E1">
      <w:pPr>
        <w:rPr>
          <w:bCs/>
          <w:shd w:val="clear" w:color="auto" w:fill="FFFFFF"/>
        </w:rPr>
      </w:pPr>
      <w:r w:rsidRPr="0028535B">
        <w:rPr>
          <w:bCs/>
          <w:shd w:val="clear" w:color="auto" w:fill="FFFFFF"/>
        </w:rPr>
        <w:t xml:space="preserve"> </w:t>
      </w:r>
    </w:p>
    <w:p w:rsidR="003113FD" w:rsidRPr="003B47E0" w:rsidRDefault="003113FD" w:rsidP="003B47E0">
      <w:pPr>
        <w:pStyle w:val="a7"/>
        <w:numPr>
          <w:ilvl w:val="0"/>
          <w:numId w:val="13"/>
        </w:numPr>
        <w:rPr>
          <w:shd w:val="clear" w:color="auto" w:fill="FFFFFF"/>
        </w:rPr>
      </w:pPr>
      <w:r w:rsidRPr="003B47E0">
        <w:rPr>
          <w:shd w:val="clear" w:color="auto" w:fill="FFFFFF"/>
        </w:rPr>
        <w:t xml:space="preserve">Высокий риск желудочно-кишечных кровотечений и </w:t>
      </w:r>
      <w:proofErr w:type="spellStart"/>
      <w:r w:rsidRPr="003B47E0">
        <w:rPr>
          <w:shd w:val="clear" w:color="auto" w:fill="FFFFFF"/>
        </w:rPr>
        <w:t>антикоагулянтная</w:t>
      </w:r>
      <w:proofErr w:type="spellEnd"/>
      <w:r w:rsidRPr="003B47E0">
        <w:rPr>
          <w:shd w:val="clear" w:color="auto" w:fill="FFFFFF"/>
        </w:rPr>
        <w:t xml:space="preserve"> терапия у пациента с фибрилляцией предсердий</w:t>
      </w:r>
    </w:p>
    <w:p w:rsidR="003113FD" w:rsidRPr="0028535B" w:rsidRDefault="003113FD" w:rsidP="003113FD">
      <w:pPr>
        <w:rPr>
          <w:bCs/>
          <w:shd w:val="clear" w:color="auto" w:fill="FFFFFF"/>
        </w:rPr>
      </w:pPr>
      <w:r w:rsidRPr="0028535B">
        <w:rPr>
          <w:bCs/>
        </w:rPr>
        <w:t>Зотова И.</w:t>
      </w:r>
      <w:r w:rsidR="003B47E0">
        <w:rPr>
          <w:bCs/>
        </w:rPr>
        <w:t xml:space="preserve"> </w:t>
      </w:r>
      <w:r w:rsidRPr="0028535B">
        <w:rPr>
          <w:bCs/>
        </w:rPr>
        <w:t>В</w:t>
      </w:r>
      <w:r w:rsidR="003B47E0">
        <w:rPr>
          <w:bCs/>
          <w:shd w:val="clear" w:color="auto" w:fill="FFFFFF"/>
        </w:rPr>
        <w:t>.,</w:t>
      </w:r>
      <w:r w:rsidR="003B47E0" w:rsidRPr="0028535B">
        <w:rPr>
          <w:bCs/>
          <w:shd w:val="clear" w:color="auto" w:fill="FFFFFF"/>
        </w:rPr>
        <w:t xml:space="preserve"> </w:t>
      </w:r>
      <w:r w:rsidR="003B47E0">
        <w:rPr>
          <w:bCs/>
          <w:shd w:val="clear" w:color="auto" w:fill="FFFFFF"/>
        </w:rPr>
        <w:t>к</w:t>
      </w:r>
      <w:r w:rsidR="003B47E0">
        <w:rPr>
          <w:bCs/>
          <w:shd w:val="clear" w:color="auto" w:fill="FFFFFF"/>
        </w:rPr>
        <w:t xml:space="preserve">. </w:t>
      </w:r>
      <w:r w:rsidR="003B47E0" w:rsidRPr="0028535B">
        <w:rPr>
          <w:bCs/>
          <w:shd w:val="clear" w:color="auto" w:fill="FFFFFF"/>
        </w:rPr>
        <w:t>м</w:t>
      </w:r>
      <w:r w:rsidR="003B47E0">
        <w:rPr>
          <w:bCs/>
          <w:shd w:val="clear" w:color="auto" w:fill="FFFFFF"/>
        </w:rPr>
        <w:t xml:space="preserve">. </w:t>
      </w:r>
      <w:r w:rsidR="003B47E0" w:rsidRPr="0028535B">
        <w:rPr>
          <w:bCs/>
          <w:shd w:val="clear" w:color="auto" w:fill="FFFFFF"/>
        </w:rPr>
        <w:t>н</w:t>
      </w:r>
      <w:r w:rsidR="003B47E0">
        <w:rPr>
          <w:bCs/>
          <w:shd w:val="clear" w:color="auto" w:fill="FFFFFF"/>
        </w:rPr>
        <w:t>.</w:t>
      </w:r>
      <w:r w:rsidR="003B47E0" w:rsidRPr="0028535B">
        <w:rPr>
          <w:bCs/>
          <w:shd w:val="clear" w:color="auto" w:fill="FFFFFF"/>
        </w:rPr>
        <w:t xml:space="preserve">, </w:t>
      </w:r>
      <w:r w:rsidRPr="0028535B">
        <w:t>доцент кафедры терапии, кардиологии и функциональной диагностики ФГБУ ДПО Ц</w:t>
      </w:r>
      <w:r w:rsidR="00881921" w:rsidRPr="0028535B">
        <w:t>ГМА</w:t>
      </w:r>
      <w:r w:rsidRPr="0028535B">
        <w:t xml:space="preserve"> Управления делами Президента РФ</w:t>
      </w:r>
      <w:r w:rsidR="0028535B" w:rsidRPr="0028535B">
        <w:t xml:space="preserve"> </w:t>
      </w:r>
    </w:p>
    <w:p w:rsidR="00571D41" w:rsidRPr="0028535B" w:rsidRDefault="00571D41" w:rsidP="00803A2A">
      <w:pPr>
        <w:rPr>
          <w:bCs/>
          <w:shd w:val="clear" w:color="auto" w:fill="FFFFFF"/>
        </w:rPr>
      </w:pPr>
    </w:p>
    <w:p w:rsidR="00803A2A" w:rsidRPr="0028535B" w:rsidRDefault="005F51E1" w:rsidP="00803A2A">
      <w:pPr>
        <w:rPr>
          <w:bCs/>
          <w:shd w:val="clear" w:color="auto" w:fill="FFFFFF"/>
        </w:rPr>
      </w:pPr>
      <w:r w:rsidRPr="0028535B">
        <w:rPr>
          <w:bCs/>
          <w:shd w:val="clear" w:color="auto" w:fill="FFFFFF"/>
        </w:rPr>
        <w:t>6</w:t>
      </w:r>
      <w:r w:rsidR="00090676" w:rsidRPr="0028535B">
        <w:rPr>
          <w:bCs/>
          <w:shd w:val="clear" w:color="auto" w:fill="FFFFFF"/>
        </w:rPr>
        <w:t xml:space="preserve">. </w:t>
      </w:r>
      <w:r w:rsidR="00803A2A" w:rsidRPr="0028535B">
        <w:rPr>
          <w:shd w:val="clear" w:color="auto" w:fill="FFFFFF"/>
        </w:rPr>
        <w:t>Тандем/лекция</w:t>
      </w:r>
      <w:r w:rsidR="00803A2A" w:rsidRPr="0028535B">
        <w:rPr>
          <w:bCs/>
          <w:shd w:val="clear" w:color="auto" w:fill="FFFFFF"/>
        </w:rPr>
        <w:t xml:space="preserve"> </w:t>
      </w:r>
      <w:r w:rsidR="003B47E0">
        <w:rPr>
          <w:bCs/>
          <w:shd w:val="clear" w:color="auto" w:fill="FFFFFF"/>
        </w:rPr>
        <w:t>«</w:t>
      </w:r>
      <w:r w:rsidR="00803A2A" w:rsidRPr="0028535B">
        <w:rPr>
          <w:bCs/>
          <w:shd w:val="clear" w:color="auto" w:fill="FFFFFF"/>
        </w:rPr>
        <w:t>Диалог между</w:t>
      </w:r>
      <w:r w:rsidR="0028535B" w:rsidRPr="0028535B">
        <w:rPr>
          <w:bCs/>
          <w:shd w:val="clear" w:color="auto" w:fill="FFFFFF"/>
        </w:rPr>
        <w:t xml:space="preserve"> </w:t>
      </w:r>
      <w:r w:rsidR="00803A2A" w:rsidRPr="0028535B">
        <w:rPr>
          <w:bCs/>
          <w:shd w:val="clear" w:color="auto" w:fill="FFFFFF"/>
        </w:rPr>
        <w:t>кардиологом и патологоанатомом: поражение миокарда</w:t>
      </w:r>
      <w:r w:rsidR="0028535B" w:rsidRPr="0028535B">
        <w:rPr>
          <w:bCs/>
          <w:shd w:val="clear" w:color="auto" w:fill="FFFFFF"/>
        </w:rPr>
        <w:t xml:space="preserve"> </w:t>
      </w:r>
      <w:r w:rsidR="00803A2A" w:rsidRPr="0028535B">
        <w:rPr>
          <w:bCs/>
          <w:shd w:val="clear" w:color="auto" w:fill="FFFFFF"/>
        </w:rPr>
        <w:t>SARS-CoV-</w:t>
      </w:r>
      <w:proofErr w:type="gramStart"/>
      <w:r w:rsidR="00803A2A" w:rsidRPr="0028535B">
        <w:rPr>
          <w:bCs/>
          <w:shd w:val="clear" w:color="auto" w:fill="FFFFFF"/>
        </w:rPr>
        <w:t>2 :</w:t>
      </w:r>
      <w:proofErr w:type="gramEnd"/>
      <w:r w:rsidR="00803A2A" w:rsidRPr="0028535B">
        <w:rPr>
          <w:bCs/>
          <w:shd w:val="clear" w:color="auto" w:fill="FFFFFF"/>
        </w:rPr>
        <w:t xml:space="preserve"> от клинических проявлений до морфологической картины. Необходима ли </w:t>
      </w:r>
      <w:proofErr w:type="spellStart"/>
      <w:r w:rsidR="00803A2A" w:rsidRPr="0028535B">
        <w:rPr>
          <w:bCs/>
          <w:shd w:val="clear" w:color="auto" w:fill="FFFFFF"/>
        </w:rPr>
        <w:t>кардиопротективная</w:t>
      </w:r>
      <w:proofErr w:type="spellEnd"/>
      <w:r w:rsidR="00803A2A" w:rsidRPr="0028535B">
        <w:rPr>
          <w:bCs/>
          <w:shd w:val="clear" w:color="auto" w:fill="FFFFFF"/>
        </w:rPr>
        <w:t xml:space="preserve"> терапия?</w:t>
      </w:r>
      <w:r w:rsidR="003B47E0">
        <w:rPr>
          <w:bCs/>
          <w:shd w:val="clear" w:color="auto" w:fill="FFFFFF"/>
        </w:rPr>
        <w:t>»</w:t>
      </w:r>
    </w:p>
    <w:p w:rsidR="00803A2A" w:rsidRPr="0028535B" w:rsidRDefault="003B47E0" w:rsidP="00803A2A">
      <w:pPr>
        <w:rPr>
          <w:bCs/>
          <w:shd w:val="clear" w:color="auto" w:fill="FFFFFF"/>
        </w:rPr>
      </w:pPr>
      <w:proofErr w:type="spellStart"/>
      <w:r w:rsidRPr="0028535B">
        <w:rPr>
          <w:bCs/>
          <w:shd w:val="clear" w:color="auto" w:fill="FFFFFF"/>
        </w:rPr>
        <w:t>Ойноткинова</w:t>
      </w:r>
      <w:proofErr w:type="spellEnd"/>
      <w:r w:rsidRPr="0028535B">
        <w:rPr>
          <w:bCs/>
          <w:shd w:val="clear" w:color="auto" w:fill="FFFFFF"/>
        </w:rPr>
        <w:t xml:space="preserve"> О.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Ш</w:t>
      </w:r>
      <w:r>
        <w:rPr>
          <w:bCs/>
          <w:shd w:val="clear" w:color="auto" w:fill="FFFFFF"/>
        </w:rPr>
        <w:t>.,</w:t>
      </w:r>
      <w:r w:rsidRPr="0028535B">
        <w:rPr>
          <w:bCs/>
          <w:shd w:val="clear" w:color="auto" w:fill="FFFFFF"/>
        </w:rPr>
        <w:t xml:space="preserve"> д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м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н</w:t>
      </w:r>
      <w:r>
        <w:rPr>
          <w:bCs/>
          <w:shd w:val="clear" w:color="auto" w:fill="FFFFFF"/>
        </w:rPr>
        <w:t>.</w:t>
      </w:r>
      <w:r w:rsidRPr="0028535B">
        <w:rPr>
          <w:bCs/>
          <w:shd w:val="clear" w:color="auto" w:fill="FFFFFF"/>
        </w:rPr>
        <w:t>, профессор кафедры терапии факультета фундаментальной медицины МГУ им.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В.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Ломоносова, президент НОЛАМЗ</w:t>
      </w:r>
    </w:p>
    <w:p w:rsidR="00803A2A" w:rsidRPr="0028535B" w:rsidRDefault="003B47E0" w:rsidP="00803A2A">
      <w:pPr>
        <w:spacing w:before="40" w:after="40"/>
        <w:rPr>
          <w:bCs/>
          <w:shd w:val="clear" w:color="auto" w:fill="FFFFFF"/>
        </w:rPr>
      </w:pPr>
      <w:proofErr w:type="spellStart"/>
      <w:r>
        <w:rPr>
          <w:shd w:val="clear" w:color="auto" w:fill="FFFFFF"/>
        </w:rPr>
        <w:t>Зайратьянц</w:t>
      </w:r>
      <w:proofErr w:type="spellEnd"/>
      <w:r>
        <w:rPr>
          <w:shd w:val="clear" w:color="auto" w:fill="FFFFFF"/>
        </w:rPr>
        <w:t xml:space="preserve"> О. В., </w:t>
      </w:r>
      <w:r w:rsidR="00803A2A" w:rsidRPr="0028535B">
        <w:rPr>
          <w:bCs/>
          <w:shd w:val="clear" w:color="auto" w:fill="FFFFFF"/>
        </w:rPr>
        <w:t>профессор</w:t>
      </w:r>
      <w:r>
        <w:rPr>
          <w:bCs/>
          <w:shd w:val="clear" w:color="auto" w:fill="FFFFFF"/>
        </w:rPr>
        <w:t>,</w:t>
      </w:r>
      <w:r w:rsidRPr="0028535B">
        <w:rPr>
          <w:bCs/>
          <w:shd w:val="clear" w:color="auto" w:fill="FFFFFF"/>
        </w:rPr>
        <w:t xml:space="preserve"> д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м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н</w:t>
      </w:r>
      <w:r>
        <w:rPr>
          <w:bCs/>
          <w:shd w:val="clear" w:color="auto" w:fill="FFFFFF"/>
        </w:rPr>
        <w:t>.</w:t>
      </w:r>
      <w:r w:rsidRPr="0028535B">
        <w:rPr>
          <w:bCs/>
          <w:shd w:val="clear" w:color="auto" w:fill="FFFFFF"/>
        </w:rPr>
        <w:t xml:space="preserve">, </w:t>
      </w:r>
      <w:r w:rsidR="00803A2A" w:rsidRPr="0028535B">
        <w:rPr>
          <w:bCs/>
          <w:shd w:val="clear" w:color="auto" w:fill="FFFFFF"/>
        </w:rPr>
        <w:t xml:space="preserve">заведующий кафедрой патологической анатомии ФГБУ ВПО </w:t>
      </w:r>
      <w:r w:rsidR="0028535B" w:rsidRPr="0028535B">
        <w:rPr>
          <w:bCs/>
          <w:shd w:val="clear" w:color="auto" w:fill="FFFFFF"/>
        </w:rPr>
        <w:t>«</w:t>
      </w:r>
      <w:r w:rsidR="00803A2A" w:rsidRPr="0028535B">
        <w:rPr>
          <w:bCs/>
          <w:shd w:val="clear" w:color="auto" w:fill="FFFFFF"/>
        </w:rPr>
        <w:t>М</w:t>
      </w:r>
      <w:r w:rsidR="00881921" w:rsidRPr="0028535B">
        <w:rPr>
          <w:bCs/>
          <w:shd w:val="clear" w:color="auto" w:fill="FFFFFF"/>
        </w:rPr>
        <w:t>ГМСУ</w:t>
      </w:r>
      <w:r w:rsidR="00803A2A" w:rsidRPr="0028535B">
        <w:rPr>
          <w:bCs/>
          <w:shd w:val="clear" w:color="auto" w:fill="FFFFFF"/>
        </w:rPr>
        <w:t xml:space="preserve"> им.</w:t>
      </w:r>
      <w:r>
        <w:rPr>
          <w:bCs/>
          <w:shd w:val="clear" w:color="auto" w:fill="FFFFFF"/>
        </w:rPr>
        <w:t xml:space="preserve"> </w:t>
      </w:r>
      <w:r w:rsidR="00803A2A" w:rsidRPr="0028535B">
        <w:rPr>
          <w:bCs/>
          <w:shd w:val="clear" w:color="auto" w:fill="FFFFFF"/>
        </w:rPr>
        <w:t>Евдокимова</w:t>
      </w:r>
      <w:r w:rsidR="0028535B" w:rsidRPr="0028535B">
        <w:rPr>
          <w:bCs/>
          <w:shd w:val="clear" w:color="auto" w:fill="FFFFFF"/>
        </w:rPr>
        <w:t>»</w:t>
      </w:r>
      <w:r w:rsidR="00803A2A" w:rsidRPr="0028535B">
        <w:rPr>
          <w:bCs/>
          <w:shd w:val="clear" w:color="auto" w:fill="FFFFFF"/>
        </w:rPr>
        <w:t>, главный внештатный специалист по</w:t>
      </w:r>
      <w:r w:rsidR="0028535B" w:rsidRPr="0028535B">
        <w:rPr>
          <w:bCs/>
          <w:shd w:val="clear" w:color="auto" w:fill="FFFFFF"/>
        </w:rPr>
        <w:t xml:space="preserve"> </w:t>
      </w:r>
      <w:r w:rsidR="00803A2A" w:rsidRPr="0028535B">
        <w:rPr>
          <w:bCs/>
          <w:shd w:val="clear" w:color="auto" w:fill="FFFFFF"/>
        </w:rPr>
        <w:t xml:space="preserve">патологической анатомии </w:t>
      </w:r>
      <w:r>
        <w:rPr>
          <w:bCs/>
          <w:shd w:val="clear" w:color="auto" w:fill="FFFFFF"/>
        </w:rPr>
        <w:t>ДЗМ</w:t>
      </w:r>
      <w:r w:rsidR="0028535B" w:rsidRPr="0028535B">
        <w:rPr>
          <w:bCs/>
          <w:shd w:val="clear" w:color="auto" w:fill="FFFFFF"/>
        </w:rPr>
        <w:t xml:space="preserve"> </w:t>
      </w:r>
    </w:p>
    <w:p w:rsidR="0039650B" w:rsidRPr="0028535B" w:rsidRDefault="0039650B" w:rsidP="00803A2A">
      <w:pPr>
        <w:rPr>
          <w:bCs/>
          <w:shd w:val="clear" w:color="auto" w:fill="FFFFFF"/>
        </w:rPr>
      </w:pPr>
    </w:p>
    <w:p w:rsidR="00803A2A" w:rsidRPr="0028535B" w:rsidRDefault="005F51E1" w:rsidP="00803A2A">
      <w:pPr>
        <w:rPr>
          <w:shd w:val="clear" w:color="auto" w:fill="FFFFFF"/>
        </w:rPr>
      </w:pPr>
      <w:r w:rsidRPr="0028535B">
        <w:rPr>
          <w:bCs/>
          <w:shd w:val="clear" w:color="auto" w:fill="FFFFFF"/>
        </w:rPr>
        <w:t>7</w:t>
      </w:r>
      <w:r w:rsidR="00803A2A" w:rsidRPr="0028535B">
        <w:rPr>
          <w:shd w:val="clear" w:color="auto" w:fill="FFFFFF"/>
        </w:rPr>
        <w:t>.</w:t>
      </w:r>
      <w:r w:rsidR="0028535B" w:rsidRPr="0028535B">
        <w:rPr>
          <w:shd w:val="clear" w:color="auto" w:fill="FFFFFF"/>
        </w:rPr>
        <w:t xml:space="preserve"> </w:t>
      </w:r>
      <w:r w:rsidR="00803A2A" w:rsidRPr="0028535B">
        <w:rPr>
          <w:bCs/>
          <w:shd w:val="clear" w:color="auto" w:fill="FFFFFF"/>
        </w:rPr>
        <w:t>Поражение сердца у</w:t>
      </w:r>
      <w:r w:rsidR="0028535B" w:rsidRPr="0028535B">
        <w:rPr>
          <w:bCs/>
          <w:shd w:val="clear" w:color="auto" w:fill="FFFFFF"/>
        </w:rPr>
        <w:t xml:space="preserve"> </w:t>
      </w:r>
      <w:r w:rsidR="003B47E0">
        <w:rPr>
          <w:bCs/>
          <w:shd w:val="clear" w:color="auto" w:fill="FFFFFF"/>
        </w:rPr>
        <w:t>больных с амилоидозом</w:t>
      </w:r>
      <w:r w:rsidR="00803A2A" w:rsidRPr="0028535B">
        <w:rPr>
          <w:shd w:val="clear" w:color="auto" w:fill="FFFFFF"/>
        </w:rPr>
        <w:t xml:space="preserve"> </w:t>
      </w:r>
    </w:p>
    <w:p w:rsidR="00803A2A" w:rsidRPr="0028535B" w:rsidRDefault="00803A2A" w:rsidP="00803A2A">
      <w:pPr>
        <w:rPr>
          <w:bCs/>
          <w:shd w:val="clear" w:color="auto" w:fill="FFFFFF"/>
        </w:rPr>
      </w:pPr>
      <w:r w:rsidRPr="0028535B">
        <w:rPr>
          <w:shd w:val="clear" w:color="auto" w:fill="FFFFFF"/>
        </w:rPr>
        <w:t>Резник Е.</w:t>
      </w:r>
      <w:r w:rsidR="003B47E0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В</w:t>
      </w:r>
      <w:r w:rsidR="003B47E0">
        <w:rPr>
          <w:bCs/>
          <w:shd w:val="clear" w:color="auto" w:fill="FFFFFF"/>
        </w:rPr>
        <w:t>.,</w:t>
      </w:r>
      <w:r w:rsidR="003B47E0" w:rsidRPr="0028535B">
        <w:rPr>
          <w:bCs/>
          <w:shd w:val="clear" w:color="auto" w:fill="FFFFFF"/>
        </w:rPr>
        <w:t xml:space="preserve"> д</w:t>
      </w:r>
      <w:r w:rsidR="003B47E0">
        <w:rPr>
          <w:bCs/>
          <w:shd w:val="clear" w:color="auto" w:fill="FFFFFF"/>
        </w:rPr>
        <w:t xml:space="preserve">. </w:t>
      </w:r>
      <w:r w:rsidR="003B47E0" w:rsidRPr="0028535B">
        <w:rPr>
          <w:bCs/>
          <w:shd w:val="clear" w:color="auto" w:fill="FFFFFF"/>
        </w:rPr>
        <w:t>м</w:t>
      </w:r>
      <w:r w:rsidR="003B47E0">
        <w:rPr>
          <w:bCs/>
          <w:shd w:val="clear" w:color="auto" w:fill="FFFFFF"/>
        </w:rPr>
        <w:t xml:space="preserve">. </w:t>
      </w:r>
      <w:r w:rsidR="003B47E0" w:rsidRPr="0028535B">
        <w:rPr>
          <w:bCs/>
          <w:shd w:val="clear" w:color="auto" w:fill="FFFFFF"/>
        </w:rPr>
        <w:t>н</w:t>
      </w:r>
      <w:r w:rsidR="003B47E0">
        <w:rPr>
          <w:bCs/>
          <w:shd w:val="clear" w:color="auto" w:fill="FFFFFF"/>
        </w:rPr>
        <w:t>.</w:t>
      </w:r>
      <w:r w:rsidR="003B47E0" w:rsidRPr="0028535B">
        <w:rPr>
          <w:bCs/>
          <w:shd w:val="clear" w:color="auto" w:fill="FFFFFF"/>
        </w:rPr>
        <w:t xml:space="preserve">, </w:t>
      </w:r>
      <w:r w:rsidRPr="0028535B">
        <w:rPr>
          <w:bCs/>
          <w:shd w:val="clear" w:color="auto" w:fill="FFFFFF"/>
        </w:rPr>
        <w:t>профессор, заведующая кафедрой пропедевтики внутренних болезней лечебного факультета</w:t>
      </w:r>
      <w:r w:rsidR="0028535B" w:rsidRPr="0028535B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РНИМУ им.</w:t>
      </w:r>
      <w:r w:rsidR="003B47E0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Н.</w:t>
      </w:r>
      <w:r w:rsidR="003B47E0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И.</w:t>
      </w:r>
      <w:r w:rsidR="003B47E0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Пирогова (Москва)</w:t>
      </w:r>
    </w:p>
    <w:p w:rsidR="00571D41" w:rsidRPr="0028535B" w:rsidRDefault="00571D41" w:rsidP="00A8799C">
      <w:pPr>
        <w:rPr>
          <w:bCs/>
          <w:shd w:val="clear" w:color="auto" w:fill="FFFFFF"/>
        </w:rPr>
      </w:pPr>
    </w:p>
    <w:p w:rsidR="00A8799C" w:rsidRPr="0028535B" w:rsidRDefault="005F51E1" w:rsidP="00A8799C">
      <w:pPr>
        <w:rPr>
          <w:shd w:val="clear" w:color="auto" w:fill="FFFFFF"/>
        </w:rPr>
      </w:pPr>
      <w:r w:rsidRPr="0028535B">
        <w:rPr>
          <w:shd w:val="clear" w:color="auto" w:fill="FFFFFF"/>
        </w:rPr>
        <w:t>8</w:t>
      </w:r>
      <w:r w:rsidR="00EF0480" w:rsidRPr="0028535B">
        <w:rPr>
          <w:shd w:val="clear" w:color="auto" w:fill="FFFFFF"/>
        </w:rPr>
        <w:t>.</w:t>
      </w:r>
      <w:r w:rsidR="00A8799C" w:rsidRPr="0028535B">
        <w:rPr>
          <w:shd w:val="clear" w:color="auto" w:fill="FFFFFF"/>
        </w:rPr>
        <w:t xml:space="preserve"> </w:t>
      </w:r>
      <w:r w:rsidR="00A8799C" w:rsidRPr="0028535B">
        <w:rPr>
          <w:bCs/>
          <w:shd w:val="clear" w:color="auto" w:fill="FFFFFF"/>
        </w:rPr>
        <w:t>Необходима ли пациентам</w:t>
      </w:r>
      <w:r w:rsidR="0028535B" w:rsidRPr="0028535B">
        <w:rPr>
          <w:bCs/>
          <w:shd w:val="clear" w:color="auto" w:fill="FFFFFF"/>
        </w:rPr>
        <w:t xml:space="preserve"> </w:t>
      </w:r>
      <w:r w:rsidR="00A8799C" w:rsidRPr="0028535B">
        <w:rPr>
          <w:bCs/>
          <w:shd w:val="clear" w:color="auto" w:fill="FFFFFF"/>
        </w:rPr>
        <w:t>с ИБС</w:t>
      </w:r>
      <w:r w:rsidR="003B47E0">
        <w:rPr>
          <w:bCs/>
          <w:shd w:val="clear" w:color="auto" w:fill="FFFFFF"/>
        </w:rPr>
        <w:t>,</w:t>
      </w:r>
      <w:r w:rsidR="0028535B" w:rsidRPr="0028535B">
        <w:rPr>
          <w:bCs/>
          <w:shd w:val="clear" w:color="auto" w:fill="FFFFFF"/>
        </w:rPr>
        <w:t xml:space="preserve"> </w:t>
      </w:r>
      <w:r w:rsidR="00A8799C" w:rsidRPr="0028535B">
        <w:rPr>
          <w:bCs/>
          <w:shd w:val="clear" w:color="auto" w:fill="FFFFFF"/>
        </w:rPr>
        <w:t xml:space="preserve">перенесшим </w:t>
      </w:r>
      <w:r w:rsidR="00A8799C" w:rsidRPr="0028535B">
        <w:rPr>
          <w:bCs/>
          <w:shd w:val="clear" w:color="auto" w:fill="FFFFFF"/>
          <w:lang w:val="en-US"/>
        </w:rPr>
        <w:t>COVID</w:t>
      </w:r>
      <w:r w:rsidR="00A8799C" w:rsidRPr="0028535B">
        <w:rPr>
          <w:bCs/>
          <w:shd w:val="clear" w:color="auto" w:fill="FFFFFF"/>
        </w:rPr>
        <w:t>-19</w:t>
      </w:r>
      <w:r w:rsidR="003B47E0">
        <w:rPr>
          <w:bCs/>
          <w:shd w:val="clear" w:color="auto" w:fill="FFFFFF"/>
        </w:rPr>
        <w:t>.</w:t>
      </w:r>
      <w:r w:rsidR="00A8799C" w:rsidRPr="0028535B">
        <w:rPr>
          <w:bCs/>
          <w:shd w:val="clear" w:color="auto" w:fill="FFFFFF"/>
        </w:rPr>
        <w:t xml:space="preserve"> психотропная коррекция?</w:t>
      </w:r>
      <w:r w:rsidR="0028535B" w:rsidRPr="0028535B">
        <w:rPr>
          <w:shd w:val="clear" w:color="auto" w:fill="FFFFFF"/>
        </w:rPr>
        <w:t xml:space="preserve"> </w:t>
      </w:r>
    </w:p>
    <w:p w:rsidR="00A8799C" w:rsidRPr="0028535B" w:rsidRDefault="00A8799C" w:rsidP="00571D41">
      <w:pPr>
        <w:rPr>
          <w:bCs/>
          <w:shd w:val="clear" w:color="auto" w:fill="FFFFFF"/>
        </w:rPr>
      </w:pPr>
      <w:proofErr w:type="spellStart"/>
      <w:r w:rsidRPr="0028535B">
        <w:rPr>
          <w:shd w:val="clear" w:color="auto" w:fill="FFFFFF"/>
        </w:rPr>
        <w:t>Самушия</w:t>
      </w:r>
      <w:proofErr w:type="spellEnd"/>
      <w:r w:rsidR="0028535B" w:rsidRPr="0028535B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М.</w:t>
      </w:r>
      <w:r w:rsidR="003B47E0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А</w:t>
      </w:r>
      <w:r w:rsidR="003B47E0">
        <w:rPr>
          <w:bCs/>
          <w:shd w:val="clear" w:color="auto" w:fill="FFFFFF"/>
        </w:rPr>
        <w:t>.,</w:t>
      </w:r>
      <w:r w:rsidR="003B47E0" w:rsidRPr="0028535B">
        <w:rPr>
          <w:bCs/>
          <w:shd w:val="clear" w:color="auto" w:fill="FFFFFF"/>
        </w:rPr>
        <w:t xml:space="preserve"> д</w:t>
      </w:r>
      <w:r w:rsidR="003B47E0">
        <w:rPr>
          <w:bCs/>
          <w:shd w:val="clear" w:color="auto" w:fill="FFFFFF"/>
        </w:rPr>
        <w:t xml:space="preserve">. </w:t>
      </w:r>
      <w:r w:rsidR="003B47E0" w:rsidRPr="0028535B">
        <w:rPr>
          <w:bCs/>
          <w:shd w:val="clear" w:color="auto" w:fill="FFFFFF"/>
        </w:rPr>
        <w:t>м</w:t>
      </w:r>
      <w:r w:rsidR="003B47E0">
        <w:rPr>
          <w:bCs/>
          <w:shd w:val="clear" w:color="auto" w:fill="FFFFFF"/>
        </w:rPr>
        <w:t xml:space="preserve">. </w:t>
      </w:r>
      <w:r w:rsidR="003B47E0" w:rsidRPr="0028535B">
        <w:rPr>
          <w:bCs/>
          <w:shd w:val="clear" w:color="auto" w:fill="FFFFFF"/>
        </w:rPr>
        <w:t>н</w:t>
      </w:r>
      <w:r w:rsidR="003B47E0">
        <w:rPr>
          <w:bCs/>
          <w:shd w:val="clear" w:color="auto" w:fill="FFFFFF"/>
        </w:rPr>
        <w:t>.</w:t>
      </w:r>
      <w:r w:rsidR="003B47E0" w:rsidRPr="0028535B">
        <w:rPr>
          <w:bCs/>
          <w:shd w:val="clear" w:color="auto" w:fill="FFFFFF"/>
        </w:rPr>
        <w:t xml:space="preserve">, </w:t>
      </w:r>
      <w:r w:rsidRPr="0028535B">
        <w:rPr>
          <w:bCs/>
          <w:shd w:val="clear" w:color="auto" w:fill="FFFFFF"/>
        </w:rPr>
        <w:t>профессор, проректор по научной работе</w:t>
      </w:r>
      <w:r w:rsidR="0028535B" w:rsidRPr="0028535B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ФГБУ</w:t>
      </w:r>
      <w:r w:rsidR="003B47E0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Ц</w:t>
      </w:r>
      <w:r w:rsidR="00881921" w:rsidRPr="0028535B">
        <w:rPr>
          <w:bCs/>
          <w:shd w:val="clear" w:color="auto" w:fill="FFFFFF"/>
        </w:rPr>
        <w:t>ГМА</w:t>
      </w:r>
      <w:r w:rsidR="003B47E0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 xml:space="preserve">Управления делами Президента </w:t>
      </w:r>
      <w:r w:rsidR="003B47E0">
        <w:rPr>
          <w:bCs/>
          <w:shd w:val="clear" w:color="auto" w:fill="FFFFFF"/>
        </w:rPr>
        <w:t>РФ</w:t>
      </w:r>
    </w:p>
    <w:p w:rsidR="005033C0" w:rsidRPr="0028535B" w:rsidRDefault="005033C0" w:rsidP="00571D41">
      <w:pPr>
        <w:rPr>
          <w:bCs/>
          <w:shd w:val="clear" w:color="auto" w:fill="FFFFFF"/>
        </w:rPr>
      </w:pPr>
    </w:p>
    <w:p w:rsidR="005033C0" w:rsidRPr="0028535B" w:rsidRDefault="005033C0" w:rsidP="005033C0">
      <w:pPr>
        <w:rPr>
          <w:bCs/>
          <w:shd w:val="clear" w:color="auto" w:fill="FFFFFF"/>
        </w:rPr>
      </w:pPr>
      <w:r w:rsidRPr="0028535B">
        <w:rPr>
          <w:bCs/>
          <w:shd w:val="clear" w:color="auto" w:fill="FFFFFF"/>
        </w:rPr>
        <w:t xml:space="preserve">9. Коррекция образа жизни: </w:t>
      </w:r>
      <w:r w:rsidR="003B47E0">
        <w:rPr>
          <w:bCs/>
          <w:shd w:val="clear" w:color="auto" w:fill="FFFFFF"/>
        </w:rPr>
        <w:t>р</w:t>
      </w:r>
      <w:r w:rsidRPr="0028535B">
        <w:rPr>
          <w:bCs/>
          <w:shd w:val="clear" w:color="auto" w:fill="FFFFFF"/>
        </w:rPr>
        <w:t>оль</w:t>
      </w:r>
      <w:r w:rsidR="0028535B" w:rsidRPr="0028535B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курения в развитии кардиоваскулярных осложнений: стратегия и тактика</w:t>
      </w:r>
      <w:r w:rsidR="0028535B" w:rsidRPr="0028535B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коррекции</w:t>
      </w:r>
      <w:r w:rsidR="0028535B" w:rsidRPr="0028535B">
        <w:rPr>
          <w:bCs/>
          <w:shd w:val="clear" w:color="auto" w:fill="FFFFFF"/>
        </w:rPr>
        <w:t xml:space="preserve"> </w:t>
      </w:r>
    </w:p>
    <w:p w:rsidR="00A8799C" w:rsidRDefault="003B47E0" w:rsidP="00A8799C">
      <w:pPr>
        <w:rPr>
          <w:bCs/>
          <w:shd w:val="clear" w:color="auto" w:fill="FFFFFF"/>
        </w:rPr>
      </w:pPr>
      <w:proofErr w:type="spellStart"/>
      <w:r w:rsidRPr="0028535B">
        <w:rPr>
          <w:bCs/>
          <w:shd w:val="clear" w:color="auto" w:fill="FFFFFF"/>
        </w:rPr>
        <w:t>Ойноткинова</w:t>
      </w:r>
      <w:proofErr w:type="spellEnd"/>
      <w:r w:rsidRPr="0028535B">
        <w:rPr>
          <w:bCs/>
          <w:shd w:val="clear" w:color="auto" w:fill="FFFFFF"/>
        </w:rPr>
        <w:t xml:space="preserve"> О.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Ш</w:t>
      </w:r>
      <w:r>
        <w:rPr>
          <w:bCs/>
          <w:shd w:val="clear" w:color="auto" w:fill="FFFFFF"/>
        </w:rPr>
        <w:t>.,</w:t>
      </w:r>
      <w:r w:rsidRPr="0028535B">
        <w:rPr>
          <w:bCs/>
          <w:shd w:val="clear" w:color="auto" w:fill="FFFFFF"/>
        </w:rPr>
        <w:t xml:space="preserve"> д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м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н</w:t>
      </w:r>
      <w:r>
        <w:rPr>
          <w:bCs/>
          <w:shd w:val="clear" w:color="auto" w:fill="FFFFFF"/>
        </w:rPr>
        <w:t>.</w:t>
      </w:r>
      <w:r w:rsidRPr="0028535B">
        <w:rPr>
          <w:bCs/>
          <w:shd w:val="clear" w:color="auto" w:fill="FFFFFF"/>
        </w:rPr>
        <w:t>, профессор кафедры терапии факультета фундаментальной медицины МГУ им.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В.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Ломоносова, президент НОЛАМЗ</w:t>
      </w:r>
    </w:p>
    <w:p w:rsidR="003B47E0" w:rsidRPr="0028535B" w:rsidRDefault="003B47E0" w:rsidP="00A8799C">
      <w:pPr>
        <w:rPr>
          <w:bCs/>
        </w:rPr>
      </w:pPr>
    </w:p>
    <w:p w:rsidR="00243CE8" w:rsidRPr="0028535B" w:rsidRDefault="00243CE8" w:rsidP="00243CE8">
      <w:pPr>
        <w:rPr>
          <w:shd w:val="clear" w:color="auto" w:fill="FFFFFF"/>
        </w:rPr>
      </w:pPr>
      <w:proofErr w:type="spellStart"/>
      <w:r w:rsidRPr="0028535B">
        <w:rPr>
          <w:shd w:val="clear" w:color="auto" w:fill="FFFFFF"/>
        </w:rPr>
        <w:t>ГЕРОНТОсаммит</w:t>
      </w:r>
      <w:proofErr w:type="spellEnd"/>
    </w:p>
    <w:p w:rsidR="00243CE8" w:rsidRPr="0028535B" w:rsidRDefault="00243CE8" w:rsidP="00243CE8">
      <w:pPr>
        <w:rPr>
          <w:shd w:val="clear" w:color="auto" w:fill="FFFFFF"/>
        </w:rPr>
      </w:pPr>
      <w:r w:rsidRPr="0028535B">
        <w:rPr>
          <w:shd w:val="clear" w:color="auto" w:fill="FFFFFF"/>
        </w:rPr>
        <w:t>Модератор</w:t>
      </w:r>
      <w:r w:rsidR="00857C09">
        <w:rPr>
          <w:shd w:val="clear" w:color="auto" w:fill="FFFFFF"/>
        </w:rPr>
        <w:t>ы</w:t>
      </w:r>
      <w:r w:rsidRPr="0028535B">
        <w:rPr>
          <w:shd w:val="clear" w:color="auto" w:fill="FFFFFF"/>
        </w:rPr>
        <w:t xml:space="preserve">: </w:t>
      </w:r>
      <w:proofErr w:type="spellStart"/>
      <w:r w:rsidRPr="0028535B">
        <w:rPr>
          <w:shd w:val="clear" w:color="auto" w:fill="FFFFFF"/>
        </w:rPr>
        <w:t>Ойнотк</w:t>
      </w:r>
      <w:r w:rsidR="00B05D05" w:rsidRPr="0028535B">
        <w:rPr>
          <w:shd w:val="clear" w:color="auto" w:fill="FFFFFF"/>
        </w:rPr>
        <w:t>и</w:t>
      </w:r>
      <w:r w:rsidRPr="0028535B">
        <w:rPr>
          <w:shd w:val="clear" w:color="auto" w:fill="FFFFFF"/>
        </w:rPr>
        <w:t>нова</w:t>
      </w:r>
      <w:proofErr w:type="spellEnd"/>
      <w:r w:rsidRPr="0028535B">
        <w:rPr>
          <w:shd w:val="clear" w:color="auto" w:fill="FFFFFF"/>
        </w:rPr>
        <w:t xml:space="preserve"> О.</w:t>
      </w:r>
      <w:r w:rsidR="003B47E0">
        <w:rPr>
          <w:shd w:val="clear" w:color="auto" w:fill="FFFFFF"/>
        </w:rPr>
        <w:t xml:space="preserve"> Ш.</w:t>
      </w:r>
      <w:r w:rsidR="00443FE0" w:rsidRPr="0028535B">
        <w:rPr>
          <w:shd w:val="clear" w:color="auto" w:fill="FFFFFF"/>
        </w:rPr>
        <w:t>, Журавлева М.</w:t>
      </w:r>
      <w:r w:rsidR="003B47E0">
        <w:rPr>
          <w:shd w:val="clear" w:color="auto" w:fill="FFFFFF"/>
        </w:rPr>
        <w:t xml:space="preserve"> </w:t>
      </w:r>
      <w:r w:rsidR="00443FE0" w:rsidRPr="0028535B">
        <w:rPr>
          <w:shd w:val="clear" w:color="auto" w:fill="FFFFFF"/>
        </w:rPr>
        <w:t>В.</w:t>
      </w:r>
      <w:r w:rsidR="0028535B" w:rsidRPr="0028535B">
        <w:rPr>
          <w:bCs/>
          <w:shd w:val="clear" w:color="auto" w:fill="FFFFFF"/>
        </w:rPr>
        <w:t xml:space="preserve"> </w:t>
      </w:r>
    </w:p>
    <w:p w:rsidR="005D7F47" w:rsidRPr="0028535B" w:rsidRDefault="005D7F47" w:rsidP="00243CE8">
      <w:pPr>
        <w:rPr>
          <w:shd w:val="clear" w:color="auto" w:fill="FFFFFF"/>
        </w:rPr>
      </w:pPr>
    </w:p>
    <w:p w:rsidR="005D7F47" w:rsidRPr="003B47E0" w:rsidRDefault="005D7F47" w:rsidP="003B47E0">
      <w:pPr>
        <w:pStyle w:val="a7"/>
        <w:numPr>
          <w:ilvl w:val="0"/>
          <w:numId w:val="14"/>
        </w:numPr>
        <w:rPr>
          <w:shd w:val="clear" w:color="auto" w:fill="FFFFFF"/>
        </w:rPr>
      </w:pPr>
      <w:r w:rsidRPr="003B47E0">
        <w:rPr>
          <w:bCs/>
          <w:shd w:val="clear" w:color="auto" w:fill="FFFFFF"/>
        </w:rPr>
        <w:t>Особенности</w:t>
      </w:r>
      <w:r w:rsidR="0028535B" w:rsidRPr="003B47E0">
        <w:rPr>
          <w:bCs/>
          <w:shd w:val="clear" w:color="auto" w:fill="FFFFFF"/>
        </w:rPr>
        <w:t xml:space="preserve"> </w:t>
      </w:r>
      <w:r w:rsidRPr="003B47E0">
        <w:rPr>
          <w:bCs/>
          <w:shd w:val="clear" w:color="auto" w:fill="FFFFFF"/>
        </w:rPr>
        <w:t>лекарственной терапии</w:t>
      </w:r>
      <w:r w:rsidR="0028535B" w:rsidRPr="003B47E0">
        <w:rPr>
          <w:bCs/>
          <w:shd w:val="clear" w:color="auto" w:fill="FFFFFF"/>
        </w:rPr>
        <w:t xml:space="preserve"> </w:t>
      </w:r>
      <w:r w:rsidRPr="003B47E0">
        <w:rPr>
          <w:bCs/>
          <w:shd w:val="clear" w:color="auto" w:fill="FFFFFF"/>
        </w:rPr>
        <w:t>в пожилом возрасте</w:t>
      </w:r>
      <w:r w:rsidR="00993B17" w:rsidRPr="003B47E0">
        <w:rPr>
          <w:bCs/>
          <w:shd w:val="clear" w:color="auto" w:fill="FFFFFF"/>
        </w:rPr>
        <w:t>: взгляд клинического фармаколога</w:t>
      </w:r>
    </w:p>
    <w:p w:rsidR="005D7F47" w:rsidRPr="0028535B" w:rsidRDefault="005D7F47" w:rsidP="003A5E3A">
      <w:pPr>
        <w:rPr>
          <w:shd w:val="clear" w:color="auto" w:fill="FFFFFF"/>
        </w:rPr>
      </w:pPr>
      <w:r w:rsidRPr="0028535B">
        <w:rPr>
          <w:shd w:val="clear" w:color="auto" w:fill="FFFFFF"/>
        </w:rPr>
        <w:t>Журавлева М.</w:t>
      </w:r>
      <w:r w:rsidR="003B47E0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В</w:t>
      </w:r>
      <w:r w:rsidR="00857C09">
        <w:rPr>
          <w:bCs/>
          <w:shd w:val="clear" w:color="auto" w:fill="FFFFFF"/>
        </w:rPr>
        <w:t>.,</w:t>
      </w:r>
      <w:r w:rsidR="00857C09" w:rsidRPr="0028535B">
        <w:rPr>
          <w:bCs/>
          <w:shd w:val="clear" w:color="auto" w:fill="FFFFFF"/>
        </w:rPr>
        <w:t xml:space="preserve"> д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м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н</w:t>
      </w:r>
      <w:r w:rsidR="00857C09">
        <w:rPr>
          <w:bCs/>
          <w:shd w:val="clear" w:color="auto" w:fill="FFFFFF"/>
        </w:rPr>
        <w:t>.</w:t>
      </w:r>
      <w:r w:rsidR="00857C09" w:rsidRPr="0028535B">
        <w:rPr>
          <w:bCs/>
          <w:shd w:val="clear" w:color="auto" w:fill="FFFFFF"/>
        </w:rPr>
        <w:t xml:space="preserve">, </w:t>
      </w:r>
      <w:r w:rsidRPr="0028535B">
        <w:rPr>
          <w:bCs/>
          <w:shd w:val="clear" w:color="auto" w:fill="FFFFFF"/>
        </w:rPr>
        <w:t>профессор кафедры пропедевтики внутренних болезней и клинической фармакологии,</w:t>
      </w:r>
      <w:r w:rsidR="0028535B" w:rsidRPr="0028535B">
        <w:rPr>
          <w:bCs/>
          <w:shd w:val="clear" w:color="auto" w:fill="FFFFFF"/>
        </w:rPr>
        <w:t xml:space="preserve"> </w:t>
      </w:r>
      <w:r w:rsidR="00443FE0" w:rsidRPr="0028535B">
        <w:rPr>
          <w:bCs/>
          <w:shd w:val="clear" w:color="auto" w:fill="FFFFFF"/>
        </w:rPr>
        <w:t xml:space="preserve">главный внештатный специалист </w:t>
      </w:r>
      <w:r w:rsidR="003B47E0">
        <w:rPr>
          <w:bCs/>
          <w:shd w:val="clear" w:color="auto" w:fill="FFFFFF"/>
        </w:rPr>
        <w:t>ДЗМ</w:t>
      </w:r>
      <w:r w:rsidR="00443FE0" w:rsidRPr="0028535B">
        <w:rPr>
          <w:bCs/>
          <w:shd w:val="clear" w:color="auto" w:fill="FFFFFF"/>
        </w:rPr>
        <w:t xml:space="preserve">, </w:t>
      </w:r>
      <w:r w:rsidR="003B47E0">
        <w:rPr>
          <w:shd w:val="clear" w:color="auto" w:fill="FFFFFF"/>
        </w:rPr>
        <w:t>з</w:t>
      </w:r>
      <w:r w:rsidRPr="0028535B">
        <w:rPr>
          <w:shd w:val="clear" w:color="auto" w:fill="FFFFFF"/>
        </w:rPr>
        <w:t>аместитель директора центра клинической фармакологии Научного центра экспертизы средств медицинского применения Минздрава России</w:t>
      </w:r>
    </w:p>
    <w:p w:rsidR="00A8799C" w:rsidRPr="0028535B" w:rsidRDefault="00A8799C" w:rsidP="003A5E3A"/>
    <w:p w:rsidR="003A5E3A" w:rsidRPr="0028535B" w:rsidRDefault="003A5E3A" w:rsidP="003A5E3A">
      <w:pPr>
        <w:rPr>
          <w:bCs/>
          <w:shd w:val="clear" w:color="auto" w:fill="FFFFFF"/>
        </w:rPr>
      </w:pPr>
      <w:r w:rsidRPr="0028535B">
        <w:t>2.</w:t>
      </w:r>
      <w:r w:rsidRPr="0028535B">
        <w:rPr>
          <w:shd w:val="clear" w:color="auto" w:fill="FFFFFF"/>
        </w:rPr>
        <w:t xml:space="preserve"> Анемия пожилых</w:t>
      </w:r>
      <w:r w:rsidR="00857C09">
        <w:rPr>
          <w:shd w:val="clear" w:color="auto" w:fill="FFFFFF"/>
        </w:rPr>
        <w:t xml:space="preserve"> –</w:t>
      </w:r>
      <w:r w:rsidRPr="0028535B">
        <w:rPr>
          <w:shd w:val="clear" w:color="auto" w:fill="FFFFFF"/>
        </w:rPr>
        <w:t xml:space="preserve"> скрытая проблема глобального масштаба</w:t>
      </w:r>
    </w:p>
    <w:p w:rsidR="003A5E3A" w:rsidRPr="0028535B" w:rsidRDefault="003A5E3A" w:rsidP="003A5E3A">
      <w:pPr>
        <w:rPr>
          <w:shd w:val="clear" w:color="auto" w:fill="FFFFFF"/>
        </w:rPr>
      </w:pPr>
      <w:proofErr w:type="spellStart"/>
      <w:r w:rsidRPr="0028535B">
        <w:rPr>
          <w:bCs/>
          <w:shd w:val="clear" w:color="auto" w:fill="FFFFFF"/>
        </w:rPr>
        <w:t>Сафуанова</w:t>
      </w:r>
      <w:proofErr w:type="spellEnd"/>
      <w:r w:rsidRPr="0028535B">
        <w:rPr>
          <w:bCs/>
          <w:shd w:val="clear" w:color="auto" w:fill="FFFFFF"/>
        </w:rPr>
        <w:t xml:space="preserve"> Г</w:t>
      </w:r>
      <w:r w:rsidR="00857C09">
        <w:rPr>
          <w:bCs/>
          <w:shd w:val="clear" w:color="auto" w:fill="FFFFFF"/>
        </w:rPr>
        <w:t>. Ш.,</w:t>
      </w:r>
      <w:r w:rsidR="00857C09" w:rsidRPr="0028535B">
        <w:rPr>
          <w:bCs/>
          <w:shd w:val="clear" w:color="auto" w:fill="FFFFFF"/>
        </w:rPr>
        <w:t xml:space="preserve"> д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м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н</w:t>
      </w:r>
      <w:r w:rsidR="00857C09">
        <w:rPr>
          <w:bCs/>
          <w:shd w:val="clear" w:color="auto" w:fill="FFFFFF"/>
        </w:rPr>
        <w:t>.</w:t>
      </w:r>
      <w:r w:rsidR="00857C09" w:rsidRPr="0028535B">
        <w:rPr>
          <w:bCs/>
          <w:shd w:val="clear" w:color="auto" w:fill="FFFFFF"/>
        </w:rPr>
        <w:t xml:space="preserve">, </w:t>
      </w:r>
      <w:r w:rsidRPr="0028535B">
        <w:rPr>
          <w:shd w:val="clear" w:color="auto" w:fill="FFFFFF"/>
        </w:rPr>
        <w:t>профессор, заведующая кафедрой терапии</w:t>
      </w:r>
      <w:r w:rsidR="003B47E0">
        <w:rPr>
          <w:shd w:val="clear" w:color="auto" w:fill="FFFFFF"/>
        </w:rPr>
        <w:t>,</w:t>
      </w:r>
      <w:r w:rsidRPr="0028535B">
        <w:rPr>
          <w:shd w:val="clear" w:color="auto" w:fill="FFFFFF"/>
        </w:rPr>
        <w:t xml:space="preserve"> Башкирский государственный медицинский университет</w:t>
      </w:r>
      <w:r w:rsidR="00A8799C" w:rsidRPr="0028535B">
        <w:rPr>
          <w:shd w:val="clear" w:color="auto" w:fill="FFFFFF"/>
        </w:rPr>
        <w:t xml:space="preserve"> (Уфа)</w:t>
      </w:r>
      <w:r w:rsidR="0028535B" w:rsidRPr="0028535B">
        <w:rPr>
          <w:shd w:val="clear" w:color="auto" w:fill="FFFFFF"/>
        </w:rPr>
        <w:t xml:space="preserve"> </w:t>
      </w:r>
    </w:p>
    <w:p w:rsidR="00A8799C" w:rsidRPr="0028535B" w:rsidRDefault="00A8799C" w:rsidP="003A5E3A"/>
    <w:p w:rsidR="003A5E3A" w:rsidRPr="0028535B" w:rsidRDefault="0039650B" w:rsidP="003A5E3A">
      <w:pPr>
        <w:rPr>
          <w:shd w:val="clear" w:color="auto" w:fill="FFFFFF"/>
        </w:rPr>
      </w:pPr>
      <w:r w:rsidRPr="0028535B">
        <w:rPr>
          <w:bCs/>
          <w:shd w:val="clear" w:color="auto" w:fill="FFFFFF"/>
        </w:rPr>
        <w:t>3</w:t>
      </w:r>
      <w:r w:rsidR="003A5E3A" w:rsidRPr="0028535B">
        <w:rPr>
          <w:bCs/>
          <w:shd w:val="clear" w:color="auto" w:fill="FFFFFF"/>
        </w:rPr>
        <w:t>.</w:t>
      </w:r>
      <w:r w:rsidR="0028535B" w:rsidRPr="0028535B">
        <w:rPr>
          <w:bCs/>
          <w:shd w:val="clear" w:color="auto" w:fill="FFFFFF"/>
        </w:rPr>
        <w:t xml:space="preserve"> </w:t>
      </w:r>
      <w:proofErr w:type="spellStart"/>
      <w:r w:rsidR="00302E13" w:rsidRPr="0028535B">
        <w:rPr>
          <w:shd w:val="clear" w:color="auto" w:fill="FFFFFF"/>
        </w:rPr>
        <w:t>Межтравматические</w:t>
      </w:r>
      <w:proofErr w:type="spellEnd"/>
      <w:r w:rsidR="0028535B" w:rsidRPr="0028535B">
        <w:rPr>
          <w:shd w:val="clear" w:color="auto" w:fill="FFFFFF"/>
        </w:rPr>
        <w:t xml:space="preserve"> </w:t>
      </w:r>
      <w:r w:rsidR="00302E13" w:rsidRPr="0028535B">
        <w:rPr>
          <w:shd w:val="clear" w:color="auto" w:fill="FFFFFF"/>
        </w:rPr>
        <w:t xml:space="preserve">переломы в практике терапевта </w:t>
      </w:r>
    </w:p>
    <w:p w:rsidR="003B47E0" w:rsidRDefault="004E5E6B" w:rsidP="003A5E3A">
      <w:pPr>
        <w:rPr>
          <w:shd w:val="clear" w:color="auto" w:fill="FFFFFF"/>
        </w:rPr>
      </w:pPr>
      <w:r w:rsidRPr="0028535B">
        <w:rPr>
          <w:bCs/>
          <w:shd w:val="clear" w:color="auto" w:fill="FFFFFF"/>
        </w:rPr>
        <w:t>Шостак Н.</w:t>
      </w:r>
      <w:r w:rsidR="003B47E0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А</w:t>
      </w:r>
      <w:r w:rsidR="00857C09">
        <w:rPr>
          <w:bCs/>
          <w:shd w:val="clear" w:color="auto" w:fill="FFFFFF"/>
        </w:rPr>
        <w:t>.,</w:t>
      </w:r>
      <w:r w:rsidR="00857C09" w:rsidRPr="0028535B">
        <w:rPr>
          <w:bCs/>
          <w:shd w:val="clear" w:color="auto" w:fill="FFFFFF"/>
        </w:rPr>
        <w:t xml:space="preserve"> д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м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н</w:t>
      </w:r>
      <w:r w:rsidR="00857C09">
        <w:rPr>
          <w:bCs/>
          <w:shd w:val="clear" w:color="auto" w:fill="FFFFFF"/>
        </w:rPr>
        <w:t>.</w:t>
      </w:r>
      <w:r w:rsidR="00857C09" w:rsidRPr="0028535B">
        <w:rPr>
          <w:bCs/>
          <w:shd w:val="clear" w:color="auto" w:fill="FFFFFF"/>
        </w:rPr>
        <w:t xml:space="preserve">, </w:t>
      </w:r>
      <w:r w:rsidRPr="0028535B">
        <w:rPr>
          <w:shd w:val="clear" w:color="auto" w:fill="FFFFFF"/>
        </w:rPr>
        <w:t>профессор, заведующая кафедрой факультетской терапии РНИМУ им.</w:t>
      </w:r>
      <w:r w:rsidR="003B47E0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Н.</w:t>
      </w:r>
      <w:r w:rsidR="003B47E0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И.</w:t>
      </w:r>
      <w:r w:rsidR="003B47E0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Пирогова Минздрава России</w:t>
      </w:r>
    </w:p>
    <w:p w:rsidR="004E5E6B" w:rsidRPr="0028535B" w:rsidRDefault="004E5E6B" w:rsidP="003A5E3A">
      <w:pPr>
        <w:rPr>
          <w:shd w:val="clear" w:color="auto" w:fill="FFFFFF"/>
        </w:rPr>
      </w:pPr>
      <w:r w:rsidRPr="0028535B">
        <w:rPr>
          <w:shd w:val="clear" w:color="auto" w:fill="FFFFFF"/>
        </w:rPr>
        <w:t xml:space="preserve"> </w:t>
      </w:r>
    </w:p>
    <w:p w:rsidR="004E5E6B" w:rsidRPr="0028535B" w:rsidRDefault="004E5E6B" w:rsidP="003A5E3A">
      <w:pPr>
        <w:rPr>
          <w:bCs/>
          <w:shd w:val="clear" w:color="auto" w:fill="FFFFFF"/>
        </w:rPr>
      </w:pPr>
      <w:proofErr w:type="spellStart"/>
      <w:r w:rsidRPr="0028535B">
        <w:rPr>
          <w:bCs/>
          <w:shd w:val="clear" w:color="auto" w:fill="FFFFFF"/>
        </w:rPr>
        <w:t>ГАСТРОсаммит</w:t>
      </w:r>
      <w:proofErr w:type="spellEnd"/>
      <w:r w:rsidRPr="0028535B">
        <w:rPr>
          <w:bCs/>
          <w:shd w:val="clear" w:color="auto" w:fill="FFFFFF"/>
        </w:rPr>
        <w:t xml:space="preserve"> </w:t>
      </w:r>
    </w:p>
    <w:p w:rsidR="00443FE0" w:rsidRPr="0028535B" w:rsidRDefault="00713243" w:rsidP="00443FE0">
      <w:pPr>
        <w:rPr>
          <w:bCs/>
          <w:shd w:val="clear" w:color="auto" w:fill="FFFFFF"/>
        </w:rPr>
      </w:pPr>
      <w:r w:rsidRPr="0028535B">
        <w:rPr>
          <w:bCs/>
          <w:shd w:val="clear" w:color="auto" w:fill="FFFFFF"/>
        </w:rPr>
        <w:t xml:space="preserve">Модераторы: </w:t>
      </w:r>
      <w:proofErr w:type="spellStart"/>
      <w:r w:rsidRPr="0028535B">
        <w:rPr>
          <w:bCs/>
          <w:shd w:val="clear" w:color="auto" w:fill="FFFFFF"/>
        </w:rPr>
        <w:t>Ойноткинова</w:t>
      </w:r>
      <w:proofErr w:type="spellEnd"/>
      <w:r w:rsidRPr="0028535B">
        <w:rPr>
          <w:bCs/>
          <w:shd w:val="clear" w:color="auto" w:fill="FFFFFF"/>
        </w:rPr>
        <w:t xml:space="preserve"> О.</w:t>
      </w:r>
      <w:r w:rsidR="003B47E0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Ш., Полунина Т.</w:t>
      </w:r>
      <w:r w:rsidR="003B47E0"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Е.</w:t>
      </w:r>
    </w:p>
    <w:p w:rsidR="002E0DAF" w:rsidRPr="0028535B" w:rsidRDefault="008B6F96" w:rsidP="00443FE0">
      <w:pPr>
        <w:rPr>
          <w:bCs/>
          <w:shd w:val="clear" w:color="auto" w:fill="FFFFFF"/>
        </w:rPr>
      </w:pPr>
      <w:r w:rsidRPr="0028535B">
        <w:rPr>
          <w:bCs/>
        </w:rPr>
        <w:t>1.</w:t>
      </w:r>
      <w:r w:rsidR="00DD16F6" w:rsidRPr="0028535B">
        <w:rPr>
          <w:shd w:val="clear" w:color="auto" w:fill="FFFFFF"/>
        </w:rPr>
        <w:t xml:space="preserve"> Влияние </w:t>
      </w:r>
      <w:proofErr w:type="spellStart"/>
      <w:r w:rsidR="00DD16F6" w:rsidRPr="0028535B">
        <w:rPr>
          <w:shd w:val="clear" w:color="auto" w:fill="FFFFFF"/>
        </w:rPr>
        <w:t>микробиоты</w:t>
      </w:r>
      <w:proofErr w:type="spellEnd"/>
      <w:r w:rsidR="00DD16F6" w:rsidRPr="0028535B">
        <w:rPr>
          <w:shd w:val="clear" w:color="auto" w:fill="FFFFFF"/>
        </w:rPr>
        <w:t xml:space="preserve"> на заболевания </w:t>
      </w:r>
      <w:proofErr w:type="spellStart"/>
      <w:r w:rsidR="00DD16F6" w:rsidRPr="0028535B">
        <w:rPr>
          <w:shd w:val="clear" w:color="auto" w:fill="FFFFFF"/>
        </w:rPr>
        <w:t>гепатобилиарной</w:t>
      </w:r>
      <w:proofErr w:type="spellEnd"/>
      <w:r w:rsidR="00DD16F6" w:rsidRPr="0028535B">
        <w:rPr>
          <w:shd w:val="clear" w:color="auto" w:fill="FFFFFF"/>
        </w:rPr>
        <w:t xml:space="preserve"> зоны. Клинический случай</w:t>
      </w:r>
      <w:r w:rsidR="00CB5F82" w:rsidRPr="0028535B">
        <w:rPr>
          <w:shd w:val="clear" w:color="auto" w:fill="FFFFFF"/>
        </w:rPr>
        <w:t xml:space="preserve"> </w:t>
      </w:r>
      <w:r w:rsidR="002E0DAF" w:rsidRPr="0028535B">
        <w:rPr>
          <w:bCs/>
        </w:rPr>
        <w:t>Полунина Т.</w:t>
      </w:r>
      <w:r w:rsidR="00857C09">
        <w:rPr>
          <w:bCs/>
        </w:rPr>
        <w:t xml:space="preserve"> </w:t>
      </w:r>
      <w:r w:rsidR="002E0DAF" w:rsidRPr="0028535B">
        <w:rPr>
          <w:bCs/>
        </w:rPr>
        <w:t>Е</w:t>
      </w:r>
      <w:r w:rsidR="00857C09">
        <w:rPr>
          <w:bCs/>
          <w:shd w:val="clear" w:color="auto" w:fill="FFFFFF"/>
        </w:rPr>
        <w:t>.,</w:t>
      </w:r>
      <w:r w:rsidR="00857C09" w:rsidRPr="0028535B">
        <w:rPr>
          <w:bCs/>
          <w:shd w:val="clear" w:color="auto" w:fill="FFFFFF"/>
        </w:rPr>
        <w:t xml:space="preserve"> д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м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н</w:t>
      </w:r>
      <w:r w:rsidR="00857C09">
        <w:rPr>
          <w:bCs/>
          <w:shd w:val="clear" w:color="auto" w:fill="FFFFFF"/>
        </w:rPr>
        <w:t>.</w:t>
      </w:r>
      <w:r w:rsidR="00857C09" w:rsidRPr="0028535B">
        <w:rPr>
          <w:bCs/>
          <w:shd w:val="clear" w:color="auto" w:fill="FFFFFF"/>
        </w:rPr>
        <w:t xml:space="preserve">, </w:t>
      </w:r>
      <w:r w:rsidR="00881921" w:rsidRPr="0028535B">
        <w:t>профессор кафедры пропедевтики внутренних болезней</w:t>
      </w:r>
      <w:r w:rsidR="0028535B" w:rsidRPr="0028535B">
        <w:t xml:space="preserve"> </w:t>
      </w:r>
      <w:r w:rsidR="00881921" w:rsidRPr="0028535B">
        <w:t>и гастроэнтерологии МГМСУ им.</w:t>
      </w:r>
      <w:r w:rsidR="003B47E0">
        <w:t xml:space="preserve"> </w:t>
      </w:r>
      <w:r w:rsidR="00881921" w:rsidRPr="0028535B">
        <w:t>А.</w:t>
      </w:r>
      <w:r w:rsidR="003B47E0">
        <w:t xml:space="preserve"> </w:t>
      </w:r>
      <w:r w:rsidR="00881921" w:rsidRPr="0028535B">
        <w:t>И</w:t>
      </w:r>
      <w:r w:rsidR="003B47E0">
        <w:t>.</w:t>
      </w:r>
      <w:r w:rsidR="000526F3" w:rsidRPr="0028535B">
        <w:t xml:space="preserve"> Е</w:t>
      </w:r>
      <w:r w:rsidR="00881921" w:rsidRPr="0028535B">
        <w:t>вдокимова, руководитель</w:t>
      </w:r>
      <w:r w:rsidR="0028535B" w:rsidRPr="0028535B">
        <w:t xml:space="preserve"> </w:t>
      </w:r>
      <w:proofErr w:type="spellStart"/>
      <w:r w:rsidR="00881921" w:rsidRPr="0028535B">
        <w:t>гепатологического</w:t>
      </w:r>
      <w:proofErr w:type="spellEnd"/>
      <w:r w:rsidR="00881921" w:rsidRPr="0028535B">
        <w:t xml:space="preserve"> центра ЕМС</w:t>
      </w:r>
      <w:r w:rsidR="0028535B" w:rsidRPr="0028535B">
        <w:t xml:space="preserve"> </w:t>
      </w:r>
    </w:p>
    <w:p w:rsidR="002E0DAF" w:rsidRPr="0028535B" w:rsidRDefault="002E0DAF" w:rsidP="002E0DAF">
      <w:pPr>
        <w:pStyle w:val="a7"/>
        <w:rPr>
          <w:bCs/>
        </w:rPr>
      </w:pPr>
    </w:p>
    <w:p w:rsidR="00CB5F82" w:rsidRPr="0028535B" w:rsidRDefault="001430F2" w:rsidP="00CB5F82">
      <w:r w:rsidRPr="0028535B">
        <w:t>2.</w:t>
      </w:r>
      <w:r w:rsidR="0028535B" w:rsidRPr="0028535B">
        <w:t xml:space="preserve"> </w:t>
      </w:r>
      <w:r w:rsidR="00CB5F82" w:rsidRPr="0028535B">
        <w:rPr>
          <w:shd w:val="clear" w:color="auto" w:fill="FFFFFF"/>
        </w:rPr>
        <w:t>Се</w:t>
      </w:r>
      <w:r w:rsidR="003B47E0">
        <w:rPr>
          <w:shd w:val="clear" w:color="auto" w:fill="FFFFFF"/>
        </w:rPr>
        <w:t>рдечно-сосудистые риски и НАЖБП</w:t>
      </w:r>
    </w:p>
    <w:p w:rsidR="00CB5F82" w:rsidRDefault="003B47E0" w:rsidP="005E1210">
      <w:pPr>
        <w:rPr>
          <w:bCs/>
          <w:shd w:val="clear" w:color="auto" w:fill="FFFFFF"/>
        </w:rPr>
      </w:pPr>
      <w:proofErr w:type="spellStart"/>
      <w:r w:rsidRPr="0028535B">
        <w:rPr>
          <w:bCs/>
          <w:shd w:val="clear" w:color="auto" w:fill="FFFFFF"/>
        </w:rPr>
        <w:t>Ойноткинова</w:t>
      </w:r>
      <w:proofErr w:type="spellEnd"/>
      <w:r w:rsidRPr="0028535B">
        <w:rPr>
          <w:bCs/>
          <w:shd w:val="clear" w:color="auto" w:fill="FFFFFF"/>
        </w:rPr>
        <w:t xml:space="preserve"> О.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Ш</w:t>
      </w:r>
      <w:r>
        <w:rPr>
          <w:bCs/>
          <w:shd w:val="clear" w:color="auto" w:fill="FFFFFF"/>
        </w:rPr>
        <w:t>.,</w:t>
      </w:r>
      <w:r w:rsidRPr="0028535B">
        <w:rPr>
          <w:bCs/>
          <w:shd w:val="clear" w:color="auto" w:fill="FFFFFF"/>
        </w:rPr>
        <w:t xml:space="preserve"> д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м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н</w:t>
      </w:r>
      <w:r>
        <w:rPr>
          <w:bCs/>
          <w:shd w:val="clear" w:color="auto" w:fill="FFFFFF"/>
        </w:rPr>
        <w:t>.</w:t>
      </w:r>
      <w:r w:rsidRPr="0028535B">
        <w:rPr>
          <w:bCs/>
          <w:shd w:val="clear" w:color="auto" w:fill="FFFFFF"/>
        </w:rPr>
        <w:t>, профессор кафедры терапии факультета фундаментальной медицины МГУ им.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В.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Ломоносова, президент НОЛАМЗ</w:t>
      </w:r>
      <w:r w:rsidR="0028535B" w:rsidRPr="0028535B">
        <w:rPr>
          <w:bCs/>
          <w:shd w:val="clear" w:color="auto" w:fill="FFFFFF"/>
        </w:rPr>
        <w:t xml:space="preserve"> </w:t>
      </w:r>
    </w:p>
    <w:p w:rsidR="003B47E0" w:rsidRPr="0028535B" w:rsidRDefault="003B47E0" w:rsidP="005E1210">
      <w:pPr>
        <w:rPr>
          <w:bCs/>
          <w:shd w:val="clear" w:color="auto" w:fill="FFFFFF"/>
        </w:rPr>
      </w:pPr>
    </w:p>
    <w:p w:rsidR="005E1210" w:rsidRPr="0028535B" w:rsidRDefault="007A0ECA" w:rsidP="005E1210">
      <w:pPr>
        <w:rPr>
          <w:bCs/>
          <w:shd w:val="clear" w:color="auto" w:fill="FFFFFF"/>
        </w:rPr>
      </w:pPr>
      <w:r w:rsidRPr="0028535B">
        <w:rPr>
          <w:bCs/>
          <w:shd w:val="clear" w:color="auto" w:fill="FFFFFF"/>
        </w:rPr>
        <w:t>3.</w:t>
      </w:r>
      <w:r w:rsidR="0028535B" w:rsidRPr="0028535B">
        <w:rPr>
          <w:bCs/>
          <w:shd w:val="clear" w:color="auto" w:fill="FFFFFF"/>
        </w:rPr>
        <w:t xml:space="preserve"> </w:t>
      </w:r>
      <w:r w:rsidR="005E1210" w:rsidRPr="0028535B">
        <w:rPr>
          <w:bCs/>
          <w:shd w:val="clear" w:color="auto" w:fill="FFFFFF"/>
        </w:rPr>
        <w:t>Особенности</w:t>
      </w:r>
      <w:r w:rsidR="0028535B" w:rsidRPr="0028535B">
        <w:rPr>
          <w:bCs/>
          <w:shd w:val="clear" w:color="auto" w:fill="FFFFFF"/>
        </w:rPr>
        <w:t xml:space="preserve"> </w:t>
      </w:r>
      <w:r w:rsidR="005E1210" w:rsidRPr="0028535B">
        <w:rPr>
          <w:bCs/>
          <w:shd w:val="clear" w:color="auto" w:fill="FFFFFF"/>
        </w:rPr>
        <w:t xml:space="preserve">клинических проявлений и лечения заболеваний печени, связанных с </w:t>
      </w:r>
      <w:r w:rsidR="005E1210" w:rsidRPr="0028535B">
        <w:rPr>
          <w:bCs/>
          <w:shd w:val="clear" w:color="auto" w:fill="FFFFFF"/>
          <w:lang w:val="en-US"/>
        </w:rPr>
        <w:t>COVID</w:t>
      </w:r>
      <w:r w:rsidR="005E1210" w:rsidRPr="0028535B">
        <w:rPr>
          <w:bCs/>
          <w:shd w:val="clear" w:color="auto" w:fill="FFFFFF"/>
        </w:rPr>
        <w:t>-19</w:t>
      </w:r>
    </w:p>
    <w:p w:rsidR="00BC701A" w:rsidRPr="0028535B" w:rsidRDefault="00BC701A" w:rsidP="001451F3">
      <w:pPr>
        <w:rPr>
          <w:bCs/>
        </w:rPr>
      </w:pPr>
      <w:r w:rsidRPr="0028535B">
        <w:rPr>
          <w:shd w:val="clear" w:color="auto" w:fill="FFFFFF"/>
        </w:rPr>
        <w:t>Пюрвеева К.</w:t>
      </w:r>
      <w:r w:rsidR="003B47E0">
        <w:rPr>
          <w:shd w:val="clear" w:color="auto" w:fill="FFFFFF"/>
        </w:rPr>
        <w:t xml:space="preserve"> </w:t>
      </w:r>
      <w:r w:rsidRPr="0028535B">
        <w:rPr>
          <w:shd w:val="clear" w:color="auto" w:fill="FFFFFF"/>
        </w:rPr>
        <w:t>В</w:t>
      </w:r>
      <w:r w:rsidR="00857C09">
        <w:rPr>
          <w:bCs/>
          <w:shd w:val="clear" w:color="auto" w:fill="FFFFFF"/>
        </w:rPr>
        <w:t>.,</w:t>
      </w:r>
      <w:r w:rsidR="00857C09" w:rsidRPr="0028535B">
        <w:rPr>
          <w:bCs/>
          <w:shd w:val="clear" w:color="auto" w:fill="FFFFFF"/>
        </w:rPr>
        <w:t xml:space="preserve"> </w:t>
      </w:r>
      <w:r w:rsidR="00857C09">
        <w:rPr>
          <w:bCs/>
          <w:shd w:val="clear" w:color="auto" w:fill="FFFFFF"/>
        </w:rPr>
        <w:t xml:space="preserve">к. </w:t>
      </w:r>
      <w:r w:rsidR="00857C09" w:rsidRPr="0028535B">
        <w:rPr>
          <w:bCs/>
          <w:shd w:val="clear" w:color="auto" w:fill="FFFFFF"/>
        </w:rPr>
        <w:t>м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н</w:t>
      </w:r>
      <w:r w:rsidR="00857C09">
        <w:rPr>
          <w:bCs/>
          <w:shd w:val="clear" w:color="auto" w:fill="FFFFFF"/>
        </w:rPr>
        <w:t>.</w:t>
      </w:r>
      <w:r w:rsidR="00857C09" w:rsidRPr="0028535B">
        <w:rPr>
          <w:bCs/>
          <w:shd w:val="clear" w:color="auto" w:fill="FFFFFF"/>
        </w:rPr>
        <w:t xml:space="preserve">, </w:t>
      </w:r>
      <w:r w:rsidR="005E1210" w:rsidRPr="0028535B">
        <w:rPr>
          <w:shd w:val="clear" w:color="auto" w:fill="FFFFFF"/>
        </w:rPr>
        <w:t>заведующая гастроэнтерологическим отделением</w:t>
      </w:r>
      <w:r w:rsidR="003B47E0">
        <w:rPr>
          <w:shd w:val="clear" w:color="auto" w:fill="FFFFFF"/>
        </w:rPr>
        <w:t xml:space="preserve"> </w:t>
      </w:r>
      <w:r w:rsidRPr="0028535B">
        <w:rPr>
          <w:bCs/>
        </w:rPr>
        <w:t xml:space="preserve">ФГБУ </w:t>
      </w:r>
      <w:r w:rsidR="0028535B" w:rsidRPr="0028535B">
        <w:rPr>
          <w:bCs/>
        </w:rPr>
        <w:t>«</w:t>
      </w:r>
      <w:r w:rsidRPr="0028535B">
        <w:rPr>
          <w:bCs/>
        </w:rPr>
        <w:t>Поликлиника</w:t>
      </w:r>
      <w:r w:rsidR="0028535B" w:rsidRPr="0028535B">
        <w:rPr>
          <w:bCs/>
        </w:rPr>
        <w:t xml:space="preserve"> </w:t>
      </w:r>
      <w:r w:rsidRPr="0028535B">
        <w:rPr>
          <w:bCs/>
        </w:rPr>
        <w:t>№</w:t>
      </w:r>
      <w:r w:rsidR="00857C09">
        <w:rPr>
          <w:bCs/>
        </w:rPr>
        <w:t xml:space="preserve"> </w:t>
      </w:r>
      <w:r w:rsidRPr="0028535B">
        <w:rPr>
          <w:bCs/>
        </w:rPr>
        <w:t>1</w:t>
      </w:r>
      <w:r w:rsidR="0028535B" w:rsidRPr="0028535B">
        <w:rPr>
          <w:bCs/>
        </w:rPr>
        <w:t>»</w:t>
      </w:r>
      <w:r w:rsidRPr="0028535B">
        <w:rPr>
          <w:bCs/>
        </w:rPr>
        <w:t xml:space="preserve"> Управления делами Президента</w:t>
      </w:r>
      <w:r w:rsidR="0028535B" w:rsidRPr="0028535B">
        <w:rPr>
          <w:bCs/>
        </w:rPr>
        <w:t xml:space="preserve"> </w:t>
      </w:r>
      <w:r w:rsidR="003B47E0">
        <w:rPr>
          <w:bCs/>
        </w:rPr>
        <w:t>РФ</w:t>
      </w:r>
    </w:p>
    <w:p w:rsidR="008B6F96" w:rsidRPr="0028535B" w:rsidRDefault="008B6F96" w:rsidP="008B6F96">
      <w:pPr>
        <w:shd w:val="clear" w:color="auto" w:fill="FFFFFF"/>
        <w:rPr>
          <w:bCs/>
        </w:rPr>
      </w:pPr>
    </w:p>
    <w:p w:rsidR="008B6F96" w:rsidRPr="0028535B" w:rsidRDefault="008B6F96" w:rsidP="008B6F96">
      <w:pPr>
        <w:shd w:val="clear" w:color="auto" w:fill="FFFFFF"/>
      </w:pPr>
      <w:r w:rsidRPr="0028535B">
        <w:rPr>
          <w:bCs/>
        </w:rPr>
        <w:t xml:space="preserve">4. </w:t>
      </w:r>
      <w:r w:rsidRPr="0028535B">
        <w:t>Неинфекционная диарея: тактика ведения</w:t>
      </w:r>
    </w:p>
    <w:p w:rsidR="008B6F96" w:rsidRPr="0028535B" w:rsidRDefault="008B6F96" w:rsidP="008B6F96">
      <w:pPr>
        <w:shd w:val="clear" w:color="auto" w:fill="FFFFFF"/>
      </w:pPr>
      <w:r w:rsidRPr="0028535B">
        <w:rPr>
          <w:bCs/>
        </w:rPr>
        <w:t>Павлов</w:t>
      </w:r>
      <w:r w:rsidRPr="0028535B">
        <w:t> А.</w:t>
      </w:r>
      <w:r w:rsidR="003B47E0">
        <w:t xml:space="preserve"> </w:t>
      </w:r>
      <w:r w:rsidRPr="0028535B">
        <w:t>И</w:t>
      </w:r>
      <w:r w:rsidR="00857C09">
        <w:rPr>
          <w:bCs/>
          <w:shd w:val="clear" w:color="auto" w:fill="FFFFFF"/>
        </w:rPr>
        <w:t>.,</w:t>
      </w:r>
      <w:r w:rsidR="00857C09" w:rsidRPr="0028535B">
        <w:rPr>
          <w:bCs/>
          <w:shd w:val="clear" w:color="auto" w:fill="FFFFFF"/>
        </w:rPr>
        <w:t xml:space="preserve"> д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м</w:t>
      </w:r>
      <w:r w:rsidR="00857C09">
        <w:rPr>
          <w:bCs/>
          <w:shd w:val="clear" w:color="auto" w:fill="FFFFFF"/>
        </w:rPr>
        <w:t xml:space="preserve">. </w:t>
      </w:r>
      <w:r w:rsidR="00857C09" w:rsidRPr="0028535B">
        <w:rPr>
          <w:bCs/>
          <w:shd w:val="clear" w:color="auto" w:fill="FFFFFF"/>
        </w:rPr>
        <w:t>н</w:t>
      </w:r>
      <w:r w:rsidR="00857C09">
        <w:rPr>
          <w:bCs/>
          <w:shd w:val="clear" w:color="auto" w:fill="FFFFFF"/>
        </w:rPr>
        <w:t>.</w:t>
      </w:r>
      <w:r w:rsidR="00857C09" w:rsidRPr="0028535B">
        <w:rPr>
          <w:bCs/>
          <w:shd w:val="clear" w:color="auto" w:fill="FFFFFF"/>
        </w:rPr>
        <w:t xml:space="preserve">, </w:t>
      </w:r>
      <w:r w:rsidRPr="0028535B">
        <w:t xml:space="preserve">доцент, Заслуженный врач РФ, полковник м/с, начальник центра гастроэнтерологии и </w:t>
      </w:r>
      <w:proofErr w:type="spellStart"/>
      <w:r w:rsidRPr="0028535B">
        <w:t>гепатологии</w:t>
      </w:r>
      <w:proofErr w:type="spellEnd"/>
      <w:r w:rsidRPr="0028535B">
        <w:t xml:space="preserve"> ФГБУ </w:t>
      </w:r>
      <w:r w:rsidR="0028535B" w:rsidRPr="0028535B">
        <w:t>«</w:t>
      </w:r>
      <w:r w:rsidRPr="0028535B">
        <w:t>3 ЦВКГ им. А.</w:t>
      </w:r>
      <w:r w:rsidR="003B47E0">
        <w:t xml:space="preserve"> </w:t>
      </w:r>
      <w:r w:rsidRPr="0028535B">
        <w:t>А. Вишневского</w:t>
      </w:r>
      <w:r w:rsidR="0028535B" w:rsidRPr="0028535B">
        <w:t>»</w:t>
      </w:r>
      <w:r w:rsidRPr="0028535B">
        <w:t xml:space="preserve"> Минобороны России</w:t>
      </w:r>
    </w:p>
    <w:p w:rsidR="008B6F96" w:rsidRPr="003B47E0" w:rsidRDefault="008B6F96" w:rsidP="008B6F96">
      <w:pPr>
        <w:shd w:val="clear" w:color="auto" w:fill="FFFFFF"/>
      </w:pPr>
      <w:r w:rsidRPr="0028535B">
        <w:rPr>
          <w:bCs/>
        </w:rPr>
        <w:lastRenderedPageBreak/>
        <w:t>Фадина</w:t>
      </w:r>
      <w:r w:rsidRPr="0028535B">
        <w:t> Ж.</w:t>
      </w:r>
      <w:r w:rsidR="003B47E0">
        <w:t xml:space="preserve"> </w:t>
      </w:r>
      <w:r w:rsidRPr="0028535B">
        <w:t>В.</w:t>
      </w:r>
      <w:r w:rsidR="003B47E0">
        <w:t>,</w:t>
      </w:r>
      <w:r w:rsidR="0028535B" w:rsidRPr="0028535B">
        <w:t xml:space="preserve"> </w:t>
      </w:r>
      <w:r w:rsidRPr="0028535B">
        <w:t xml:space="preserve">врач-гастроэнтеролог центра гастроэнтерологии и </w:t>
      </w:r>
      <w:proofErr w:type="spellStart"/>
      <w:r w:rsidRPr="0028535B">
        <w:t>гепатологии</w:t>
      </w:r>
      <w:proofErr w:type="spellEnd"/>
      <w:r w:rsidRPr="0028535B">
        <w:t xml:space="preserve"> ФГБУ </w:t>
      </w:r>
      <w:r w:rsidR="0028535B" w:rsidRPr="0028535B">
        <w:t>«</w:t>
      </w:r>
      <w:r w:rsidRPr="0028535B">
        <w:t>3 ЦВКГ им. А.</w:t>
      </w:r>
      <w:r w:rsidR="003B47E0">
        <w:t xml:space="preserve"> </w:t>
      </w:r>
      <w:r w:rsidRPr="0028535B">
        <w:t>А. Вишневского</w:t>
      </w:r>
      <w:r w:rsidR="0028535B" w:rsidRPr="0028535B">
        <w:t>»</w:t>
      </w:r>
      <w:r w:rsidR="003B47E0">
        <w:t xml:space="preserve"> Минобороны России</w:t>
      </w:r>
    </w:p>
    <w:p w:rsidR="008B6F96" w:rsidRPr="0028535B" w:rsidRDefault="008B6F96" w:rsidP="001451F3">
      <w:pPr>
        <w:rPr>
          <w:bCs/>
          <w:shd w:val="clear" w:color="auto" w:fill="FFFFFF"/>
        </w:rPr>
      </w:pPr>
    </w:p>
    <w:p w:rsidR="00BC701A" w:rsidRPr="0028535B" w:rsidRDefault="00BC701A" w:rsidP="001451F3">
      <w:pPr>
        <w:rPr>
          <w:shd w:val="clear" w:color="auto" w:fill="FFFFFF"/>
        </w:rPr>
      </w:pPr>
      <w:r w:rsidRPr="0028535B">
        <w:rPr>
          <w:shd w:val="clear" w:color="auto" w:fill="FFFFFF"/>
        </w:rPr>
        <w:t>Вопросы и ответы.</w:t>
      </w:r>
    </w:p>
    <w:p w:rsidR="005E1210" w:rsidRPr="0028535B" w:rsidRDefault="00BC701A" w:rsidP="001451F3">
      <w:pPr>
        <w:rPr>
          <w:bCs/>
          <w:shd w:val="clear" w:color="auto" w:fill="FFFFFF"/>
        </w:rPr>
      </w:pPr>
      <w:r w:rsidRPr="0028535B">
        <w:rPr>
          <w:shd w:val="clear" w:color="auto" w:fill="FFFFFF"/>
        </w:rPr>
        <w:t>Закрытие конференции:</w:t>
      </w:r>
      <w:r w:rsidRPr="0028535B">
        <w:rPr>
          <w:bCs/>
          <w:shd w:val="clear" w:color="auto" w:fill="FFFFFF"/>
        </w:rPr>
        <w:t xml:space="preserve"> </w:t>
      </w:r>
    </w:p>
    <w:p w:rsidR="001451F3" w:rsidRPr="0028535B" w:rsidRDefault="003B47E0" w:rsidP="003B47E0">
      <w:pPr>
        <w:rPr>
          <w:bCs/>
        </w:rPr>
      </w:pPr>
      <w:proofErr w:type="spellStart"/>
      <w:r w:rsidRPr="0028535B">
        <w:rPr>
          <w:bCs/>
          <w:shd w:val="clear" w:color="auto" w:fill="FFFFFF"/>
        </w:rPr>
        <w:t>Ойноткинова</w:t>
      </w:r>
      <w:proofErr w:type="spellEnd"/>
      <w:r w:rsidRPr="0028535B">
        <w:rPr>
          <w:bCs/>
          <w:shd w:val="clear" w:color="auto" w:fill="FFFFFF"/>
        </w:rPr>
        <w:t xml:space="preserve"> О.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Ш</w:t>
      </w:r>
      <w:r>
        <w:rPr>
          <w:bCs/>
          <w:shd w:val="clear" w:color="auto" w:fill="FFFFFF"/>
        </w:rPr>
        <w:t>.,</w:t>
      </w:r>
      <w:r w:rsidRPr="0028535B">
        <w:rPr>
          <w:bCs/>
          <w:shd w:val="clear" w:color="auto" w:fill="FFFFFF"/>
        </w:rPr>
        <w:t xml:space="preserve"> д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м</w:t>
      </w:r>
      <w:r>
        <w:rPr>
          <w:bCs/>
          <w:shd w:val="clear" w:color="auto" w:fill="FFFFFF"/>
        </w:rPr>
        <w:t xml:space="preserve">. </w:t>
      </w:r>
      <w:r w:rsidRPr="0028535B">
        <w:rPr>
          <w:bCs/>
          <w:shd w:val="clear" w:color="auto" w:fill="FFFFFF"/>
        </w:rPr>
        <w:t>н</w:t>
      </w:r>
      <w:r>
        <w:rPr>
          <w:bCs/>
          <w:shd w:val="clear" w:color="auto" w:fill="FFFFFF"/>
        </w:rPr>
        <w:t>.</w:t>
      </w:r>
      <w:r w:rsidRPr="0028535B">
        <w:rPr>
          <w:bCs/>
          <w:shd w:val="clear" w:color="auto" w:fill="FFFFFF"/>
        </w:rPr>
        <w:t>, профессор кафедры терапии факультета фундаментальной медицины МГУ им.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М.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В.</w:t>
      </w:r>
      <w:r>
        <w:rPr>
          <w:bCs/>
          <w:shd w:val="clear" w:color="auto" w:fill="FFFFFF"/>
        </w:rPr>
        <w:t xml:space="preserve"> </w:t>
      </w:r>
      <w:r w:rsidRPr="0028535B">
        <w:rPr>
          <w:bCs/>
          <w:shd w:val="clear" w:color="auto" w:fill="FFFFFF"/>
        </w:rPr>
        <w:t>Ломоносова, президент НОЛАМЗ</w:t>
      </w:r>
      <w:r w:rsidR="001430F2" w:rsidRPr="0028535B">
        <w:rPr>
          <w:bCs/>
        </w:rPr>
        <w:t xml:space="preserve"> </w:t>
      </w:r>
    </w:p>
    <w:p w:rsidR="001451F3" w:rsidRPr="0028535B" w:rsidRDefault="0028535B" w:rsidP="001430F2">
      <w:pPr>
        <w:spacing w:before="40" w:after="40"/>
      </w:pPr>
      <w:r w:rsidRPr="0028535B">
        <w:rPr>
          <w:shd w:val="clear" w:color="auto" w:fill="FFFFFF"/>
        </w:rPr>
        <w:t xml:space="preserve"> </w:t>
      </w:r>
    </w:p>
    <w:p w:rsidR="001451F3" w:rsidRPr="0028535B" w:rsidRDefault="001451F3" w:rsidP="001451F3">
      <w:pPr>
        <w:spacing w:before="40" w:after="40"/>
      </w:pPr>
    </w:p>
    <w:p w:rsidR="001451F3" w:rsidRPr="0028535B" w:rsidRDefault="0028535B" w:rsidP="001430F2">
      <w:pPr>
        <w:rPr>
          <w:shd w:val="clear" w:color="auto" w:fill="FFFFFF"/>
        </w:rPr>
      </w:pPr>
      <w:r w:rsidRPr="0028535B">
        <w:rPr>
          <w:shd w:val="clear" w:color="auto" w:fill="FFFFFF"/>
        </w:rPr>
        <w:t xml:space="preserve"> </w:t>
      </w:r>
    </w:p>
    <w:sectPr w:rsidR="001451F3" w:rsidRPr="00285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4C34"/>
    <w:multiLevelType w:val="hybridMultilevel"/>
    <w:tmpl w:val="C94AA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11988"/>
    <w:multiLevelType w:val="hybridMultilevel"/>
    <w:tmpl w:val="0B3E9AF6"/>
    <w:lvl w:ilvl="0" w:tplc="23D64F14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">
    <w:nsid w:val="282F4902"/>
    <w:multiLevelType w:val="hybridMultilevel"/>
    <w:tmpl w:val="C980EA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552"/>
    <w:multiLevelType w:val="hybridMultilevel"/>
    <w:tmpl w:val="D45C4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82C42"/>
    <w:multiLevelType w:val="hybridMultilevel"/>
    <w:tmpl w:val="733C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D0084"/>
    <w:multiLevelType w:val="multilevel"/>
    <w:tmpl w:val="DA8C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C01D1"/>
    <w:multiLevelType w:val="hybridMultilevel"/>
    <w:tmpl w:val="50F64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9416D"/>
    <w:multiLevelType w:val="hybridMultilevel"/>
    <w:tmpl w:val="C31A2D9A"/>
    <w:lvl w:ilvl="0" w:tplc="2C7029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06ED2"/>
    <w:multiLevelType w:val="hybridMultilevel"/>
    <w:tmpl w:val="5606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A2FB4"/>
    <w:multiLevelType w:val="hybridMultilevel"/>
    <w:tmpl w:val="063A3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A18AE"/>
    <w:multiLevelType w:val="hybridMultilevel"/>
    <w:tmpl w:val="7E108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04D2A"/>
    <w:multiLevelType w:val="multilevel"/>
    <w:tmpl w:val="2FB2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B14093"/>
    <w:multiLevelType w:val="hybridMultilevel"/>
    <w:tmpl w:val="7552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E0FE7"/>
    <w:multiLevelType w:val="hybridMultilevel"/>
    <w:tmpl w:val="A76A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  <w:num w:numId="12">
    <w:abstractNumId w:val="12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4C"/>
    <w:rsid w:val="000270E4"/>
    <w:rsid w:val="000316E8"/>
    <w:rsid w:val="000355A5"/>
    <w:rsid w:val="0003678B"/>
    <w:rsid w:val="000526F3"/>
    <w:rsid w:val="000568C2"/>
    <w:rsid w:val="000733A1"/>
    <w:rsid w:val="00086A42"/>
    <w:rsid w:val="00090676"/>
    <w:rsid w:val="000925D2"/>
    <w:rsid w:val="000939DB"/>
    <w:rsid w:val="000B0741"/>
    <w:rsid w:val="000F66D9"/>
    <w:rsid w:val="0010475B"/>
    <w:rsid w:val="001112E8"/>
    <w:rsid w:val="00115DED"/>
    <w:rsid w:val="001430F2"/>
    <w:rsid w:val="001451F3"/>
    <w:rsid w:val="00152756"/>
    <w:rsid w:val="00164717"/>
    <w:rsid w:val="00170532"/>
    <w:rsid w:val="001967BB"/>
    <w:rsid w:val="00197FF5"/>
    <w:rsid w:val="001A4264"/>
    <w:rsid w:val="001B1B88"/>
    <w:rsid w:val="00204085"/>
    <w:rsid w:val="00220FD4"/>
    <w:rsid w:val="002357B7"/>
    <w:rsid w:val="00243CE8"/>
    <w:rsid w:val="0028535B"/>
    <w:rsid w:val="00292C69"/>
    <w:rsid w:val="002A4B81"/>
    <w:rsid w:val="002A68F7"/>
    <w:rsid w:val="002A7CFA"/>
    <w:rsid w:val="002B2D3F"/>
    <w:rsid w:val="002D51F4"/>
    <w:rsid w:val="002E0DAF"/>
    <w:rsid w:val="00302E13"/>
    <w:rsid w:val="003113FD"/>
    <w:rsid w:val="00345738"/>
    <w:rsid w:val="0039650B"/>
    <w:rsid w:val="003A5E3A"/>
    <w:rsid w:val="003B47E0"/>
    <w:rsid w:val="003C2872"/>
    <w:rsid w:val="003F003E"/>
    <w:rsid w:val="00425B63"/>
    <w:rsid w:val="00443FE0"/>
    <w:rsid w:val="0045239D"/>
    <w:rsid w:val="00472ADD"/>
    <w:rsid w:val="00487724"/>
    <w:rsid w:val="004C2AC3"/>
    <w:rsid w:val="004E5E6B"/>
    <w:rsid w:val="004F3ED1"/>
    <w:rsid w:val="005033C0"/>
    <w:rsid w:val="0052362F"/>
    <w:rsid w:val="00550B8A"/>
    <w:rsid w:val="00571D41"/>
    <w:rsid w:val="005B1DBE"/>
    <w:rsid w:val="005C2006"/>
    <w:rsid w:val="005D7F47"/>
    <w:rsid w:val="005E1210"/>
    <w:rsid w:val="005F51E1"/>
    <w:rsid w:val="006204CE"/>
    <w:rsid w:val="0065072A"/>
    <w:rsid w:val="00660DF5"/>
    <w:rsid w:val="006D6DA0"/>
    <w:rsid w:val="00713243"/>
    <w:rsid w:val="00737CEA"/>
    <w:rsid w:val="00786FFB"/>
    <w:rsid w:val="00797056"/>
    <w:rsid w:val="007A0ECA"/>
    <w:rsid w:val="007A535F"/>
    <w:rsid w:val="007A5CAD"/>
    <w:rsid w:val="007B12F0"/>
    <w:rsid w:val="007B5206"/>
    <w:rsid w:val="007C268C"/>
    <w:rsid w:val="007D7CE3"/>
    <w:rsid w:val="00803A2A"/>
    <w:rsid w:val="0083638E"/>
    <w:rsid w:val="00853486"/>
    <w:rsid w:val="00857C09"/>
    <w:rsid w:val="008726EA"/>
    <w:rsid w:val="00881921"/>
    <w:rsid w:val="00891203"/>
    <w:rsid w:val="00891372"/>
    <w:rsid w:val="008B6F96"/>
    <w:rsid w:val="008E5713"/>
    <w:rsid w:val="009252D6"/>
    <w:rsid w:val="0093125F"/>
    <w:rsid w:val="00947906"/>
    <w:rsid w:val="0099260C"/>
    <w:rsid w:val="00993B17"/>
    <w:rsid w:val="009D00AC"/>
    <w:rsid w:val="009F354C"/>
    <w:rsid w:val="009F6482"/>
    <w:rsid w:val="00A0166E"/>
    <w:rsid w:val="00A35489"/>
    <w:rsid w:val="00A45CAE"/>
    <w:rsid w:val="00A73E49"/>
    <w:rsid w:val="00A8799C"/>
    <w:rsid w:val="00AC6B0F"/>
    <w:rsid w:val="00AD00F6"/>
    <w:rsid w:val="00AD1388"/>
    <w:rsid w:val="00AD1D6C"/>
    <w:rsid w:val="00AF0788"/>
    <w:rsid w:val="00B05D05"/>
    <w:rsid w:val="00B13A26"/>
    <w:rsid w:val="00B2141B"/>
    <w:rsid w:val="00BC701A"/>
    <w:rsid w:val="00C331AF"/>
    <w:rsid w:val="00C40119"/>
    <w:rsid w:val="00C60AA2"/>
    <w:rsid w:val="00C90D2A"/>
    <w:rsid w:val="00CB5F82"/>
    <w:rsid w:val="00CE582A"/>
    <w:rsid w:val="00D226EB"/>
    <w:rsid w:val="00D23023"/>
    <w:rsid w:val="00D33970"/>
    <w:rsid w:val="00D607A7"/>
    <w:rsid w:val="00D83E30"/>
    <w:rsid w:val="00D86E1F"/>
    <w:rsid w:val="00D92FA8"/>
    <w:rsid w:val="00DB051C"/>
    <w:rsid w:val="00DD16F6"/>
    <w:rsid w:val="00DD7929"/>
    <w:rsid w:val="00DE3B5C"/>
    <w:rsid w:val="00DF4A63"/>
    <w:rsid w:val="00E147C8"/>
    <w:rsid w:val="00E226AA"/>
    <w:rsid w:val="00E25FA1"/>
    <w:rsid w:val="00E430E0"/>
    <w:rsid w:val="00E6684E"/>
    <w:rsid w:val="00EA2727"/>
    <w:rsid w:val="00ED46A0"/>
    <w:rsid w:val="00EF0480"/>
    <w:rsid w:val="00F1554C"/>
    <w:rsid w:val="00F1762E"/>
    <w:rsid w:val="00F2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176FA-208C-9346-911B-E8DE9B60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5FA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0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6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0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F354C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25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E25FA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A5CAD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CAD"/>
    <w:rPr>
      <w:rFonts w:ascii="Tahoma" w:eastAsia="Calibri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D0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0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36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362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967BB"/>
    <w:rPr>
      <w:color w:val="0000FF"/>
      <w:u w:val="single"/>
    </w:rPr>
  </w:style>
  <w:style w:type="paragraph" w:customStyle="1" w:styleId="daaa34681f447e0edefaultmrcssattr">
    <w:name w:val="daaa34681f447e0edefault_mr_css_attr"/>
    <w:basedOn w:val="a"/>
    <w:rsid w:val="00713243"/>
    <w:pPr>
      <w:spacing w:before="100" w:beforeAutospacing="1" w:after="100" w:afterAutospacing="1"/>
    </w:pPr>
  </w:style>
  <w:style w:type="paragraph" w:customStyle="1" w:styleId="6eea6d4a6125da33mrcssattr">
    <w:name w:val="6eea6d4a6125da33_mr_css_attr"/>
    <w:basedOn w:val="a"/>
    <w:rsid w:val="00DD16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0131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8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0965">
                  <w:marLeft w:val="2700"/>
                  <w:marRight w:val="39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2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6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895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s-society.org/page/tokgozoglu_bio" TargetMode="External"/><Relationship Id="rId5" Type="http://schemas.openxmlformats.org/officeDocument/2006/relationships/hyperlink" Target="https://www.who.int/dietphysicalactivity/childhood/tools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Елена Косенкова</cp:lastModifiedBy>
  <cp:revision>2</cp:revision>
  <dcterms:created xsi:type="dcterms:W3CDTF">2021-03-05T09:35:00Z</dcterms:created>
  <dcterms:modified xsi:type="dcterms:W3CDTF">2021-03-05T09:35:00Z</dcterms:modified>
</cp:coreProperties>
</file>